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7F12B05E" w14:textId="46D70AFF" w:rsidR="00E15417" w:rsidRPr="004306EC" w:rsidRDefault="007C0328" w:rsidP="0003366A">
      <w:pPr>
        <w:spacing w:after="0"/>
        <w:rPr>
          <w:rFonts w:cstheme="minorHAnsi"/>
          <w:b/>
        </w:rPr>
      </w:pPr>
      <w:r>
        <w:rPr>
          <w:rFonts w:cstheme="minorHAnsi"/>
          <w:b/>
        </w:rPr>
        <w:t>11-</w:t>
      </w:r>
      <w:r w:rsidR="003A3AE6">
        <w:rPr>
          <w:rFonts w:cstheme="minorHAnsi"/>
          <w:b/>
        </w:rPr>
        <w:t>1</w:t>
      </w:r>
      <w:r w:rsidR="004C33EB">
        <w:rPr>
          <w:rFonts w:cstheme="minorHAnsi"/>
          <w:b/>
        </w:rPr>
        <w:t>7</w:t>
      </w:r>
      <w:r w:rsidR="00E12267">
        <w:rPr>
          <w:rFonts w:cstheme="minorHAnsi"/>
          <w:b/>
        </w:rPr>
        <w:t>-21</w:t>
      </w:r>
      <w:r w:rsidR="00C37B5F" w:rsidRPr="004306EC">
        <w:rPr>
          <w:rFonts w:cstheme="minorHAnsi"/>
          <w:b/>
        </w:rPr>
        <w:t xml:space="preserve"> </w:t>
      </w:r>
      <w:r w:rsidR="000D3B8A" w:rsidRPr="004306EC">
        <w:rPr>
          <w:rFonts w:cstheme="minorHAnsi"/>
          <w:b/>
        </w:rPr>
        <w:t>1:30 EST</w:t>
      </w:r>
    </w:p>
    <w:p w14:paraId="0B05102B" w14:textId="77777777"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5C4A0B93" w14:textId="77777777" w:rsidR="005E051F" w:rsidRPr="004306EC" w:rsidRDefault="005E15BF" w:rsidP="0003366A">
      <w:pPr>
        <w:spacing w:after="0"/>
        <w:rPr>
          <w:rFonts w:cstheme="minorHAnsi"/>
          <w:b/>
        </w:rPr>
      </w:pPr>
      <w:hyperlink r:id="rId8" w:history="1">
        <w:r w:rsidR="00E55076" w:rsidRPr="004306EC">
          <w:rPr>
            <w:rStyle w:val="Hyperlink"/>
            <w:rFonts w:cstheme="minorHAnsi"/>
            <w:b/>
          </w:rPr>
          <w:t>wjohnson@indypl.org</w:t>
        </w:r>
      </w:hyperlink>
    </w:p>
    <w:p w14:paraId="1FAAEAF5" w14:textId="77777777" w:rsidR="00DB774A" w:rsidRPr="004306EC" w:rsidRDefault="00DB774A" w:rsidP="0003366A">
      <w:pPr>
        <w:spacing w:after="0"/>
        <w:rPr>
          <w:rFonts w:cstheme="minorHAnsi"/>
        </w:rPr>
      </w:pPr>
    </w:p>
    <w:p w14:paraId="7CA08EDD" w14:textId="77777777" w:rsidR="002A04B4" w:rsidRDefault="00896FF8" w:rsidP="0003366A">
      <w:pPr>
        <w:spacing w:after="0"/>
        <w:rPr>
          <w:rFonts w:cstheme="minorHAnsi"/>
        </w:rPr>
      </w:pPr>
      <w:r>
        <w:rPr>
          <w:rFonts w:cstheme="minorHAnsi"/>
        </w:rPr>
        <w:t>Hello, Friends</w:t>
      </w:r>
      <w:r w:rsidR="001B0B3B">
        <w:rPr>
          <w:rFonts w:cstheme="minorHAnsi"/>
        </w:rPr>
        <w:t xml:space="preserve">, </w:t>
      </w:r>
    </w:p>
    <w:p w14:paraId="2DCE754F" w14:textId="24146882" w:rsidR="004C33EB" w:rsidRDefault="004C33EB" w:rsidP="0003366A">
      <w:pPr>
        <w:spacing w:after="0"/>
        <w:rPr>
          <w:rFonts w:cstheme="minorHAnsi"/>
        </w:rPr>
      </w:pPr>
      <w:r>
        <w:rPr>
          <w:rFonts w:cstheme="minorHAnsi"/>
        </w:rPr>
        <w:t xml:space="preserve">Reminder: We will NOT be gathering </w:t>
      </w:r>
      <w:r w:rsidR="00C16DEF">
        <w:rPr>
          <w:rFonts w:cstheme="minorHAnsi"/>
        </w:rPr>
        <w:t>this</w:t>
      </w:r>
      <w:r>
        <w:rPr>
          <w:rFonts w:cstheme="minorHAnsi"/>
        </w:rPr>
        <w:t xml:space="preserve"> week, November 24</w:t>
      </w:r>
      <w:r w:rsidRPr="004C33EB">
        <w:rPr>
          <w:rFonts w:cstheme="minorHAnsi"/>
          <w:vertAlign w:val="superscript"/>
        </w:rPr>
        <w:t>th</w:t>
      </w:r>
      <w:r>
        <w:rPr>
          <w:rFonts w:cstheme="minorHAnsi"/>
        </w:rPr>
        <w:t>. We’ll also be taking a break on December 22</w:t>
      </w:r>
      <w:r w:rsidRPr="004C33EB">
        <w:rPr>
          <w:rFonts w:cstheme="minorHAnsi"/>
          <w:vertAlign w:val="superscript"/>
        </w:rPr>
        <w:t>nd</w:t>
      </w:r>
      <w:r>
        <w:rPr>
          <w:rFonts w:cstheme="minorHAnsi"/>
        </w:rPr>
        <w:t xml:space="preserve"> and 29</w:t>
      </w:r>
      <w:r w:rsidRPr="004C33EB">
        <w:rPr>
          <w:rFonts w:cstheme="minorHAnsi"/>
          <w:vertAlign w:val="superscript"/>
        </w:rPr>
        <w:t>th</w:t>
      </w:r>
      <w:r>
        <w:rPr>
          <w:rFonts w:cstheme="minorHAnsi"/>
        </w:rPr>
        <w:t>. Happy Holidays to you and your family!</w:t>
      </w:r>
    </w:p>
    <w:p w14:paraId="54F5A741" w14:textId="2EE01D0A" w:rsidR="004C33EB" w:rsidRDefault="004C33EB" w:rsidP="0003366A">
      <w:pPr>
        <w:spacing w:after="0"/>
        <w:rPr>
          <w:rFonts w:cstheme="minorHAnsi"/>
        </w:rPr>
      </w:pPr>
    </w:p>
    <w:p w14:paraId="66C6E5EB" w14:textId="5D8302C2" w:rsidR="00C16DEF" w:rsidRDefault="00C16DEF" w:rsidP="0003366A">
      <w:pPr>
        <w:spacing w:after="0"/>
        <w:rPr>
          <w:rFonts w:cstheme="minorHAnsi"/>
        </w:rPr>
      </w:pPr>
      <w:r>
        <w:rPr>
          <w:rFonts w:cstheme="minorHAnsi"/>
        </w:rPr>
        <w:t xml:space="preserve">I had the pleasure of attending the Sacramento DOVIA’s </w:t>
      </w:r>
      <w:proofErr w:type="spellStart"/>
      <w:r>
        <w:rPr>
          <w:rFonts w:cstheme="minorHAnsi"/>
        </w:rPr>
        <w:t>Booktalking</w:t>
      </w:r>
      <w:proofErr w:type="spellEnd"/>
      <w:r>
        <w:rPr>
          <w:rFonts w:cstheme="minorHAnsi"/>
        </w:rPr>
        <w:t xml:space="preserve"> session last week. Our friends Carla and Leslie were among the presenters. (They were great!) I was reminded of how it feels to be the “new kid” to a group and how our “tribe” is so generous with time and information. </w:t>
      </w:r>
    </w:p>
    <w:p w14:paraId="060DB215" w14:textId="56758ECB" w:rsidR="00C16DEF" w:rsidRDefault="00C16DEF" w:rsidP="0003366A">
      <w:pPr>
        <w:spacing w:after="0"/>
        <w:rPr>
          <w:rFonts w:cstheme="minorHAnsi"/>
        </w:rPr>
      </w:pPr>
    </w:p>
    <w:p w14:paraId="4CD1134D" w14:textId="2E0552FE" w:rsidR="000E1125" w:rsidRDefault="000E1125" w:rsidP="0003366A">
      <w:pPr>
        <w:spacing w:after="0"/>
        <w:rPr>
          <w:rFonts w:cstheme="minorHAnsi"/>
        </w:rPr>
      </w:pPr>
      <w:r>
        <w:rPr>
          <w:rFonts w:cstheme="minorHAnsi"/>
        </w:rPr>
        <w:t>Take care</w:t>
      </w:r>
      <w:r w:rsidR="00192B45">
        <w:rPr>
          <w:rFonts w:cstheme="minorHAnsi"/>
        </w:rPr>
        <w:t>,</w:t>
      </w:r>
    </w:p>
    <w:p w14:paraId="066ED9CF" w14:textId="543CFB42" w:rsidR="003B6420" w:rsidRDefault="003B6420" w:rsidP="0003366A">
      <w:pPr>
        <w:spacing w:after="0"/>
        <w:rPr>
          <w:rFonts w:cstheme="minorHAnsi"/>
        </w:rPr>
      </w:pPr>
      <w:r w:rsidRPr="004306EC">
        <w:rPr>
          <w:rFonts w:cstheme="minorHAnsi"/>
        </w:rPr>
        <w:t>Wendy</w:t>
      </w:r>
      <w:r w:rsidR="00A6280E">
        <w:rPr>
          <w:rFonts w:cstheme="minorHAnsi"/>
        </w:rPr>
        <w:t xml:space="preserve"> J</w:t>
      </w:r>
    </w:p>
    <w:p w14:paraId="182A4901" w14:textId="4280034B" w:rsidR="00896FF8" w:rsidRDefault="00094D21" w:rsidP="0003366A">
      <w:pPr>
        <w:spacing w:after="0"/>
        <w:rPr>
          <w:rFonts w:cstheme="minorHAnsi"/>
        </w:rPr>
      </w:pPr>
      <w:r>
        <w:rPr>
          <w:rFonts w:cstheme="minorHAnsi"/>
          <w:noProof/>
        </w:rPr>
        <mc:AlternateContent>
          <mc:Choice Requires="wps">
            <w:drawing>
              <wp:anchor distT="0" distB="0" distL="114300" distR="114300" simplePos="0" relativeHeight="251658240" behindDoc="0" locked="0" layoutInCell="1" allowOverlap="1" wp14:anchorId="6C3A18DB" wp14:editId="3AA6D99B">
                <wp:simplePos x="0" y="0"/>
                <wp:positionH relativeFrom="column">
                  <wp:posOffset>114300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0" w:name="_Hlk87611730"/>
                            <w:bookmarkStart w:id="1"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9"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9pt;margin-top:22.25pt;width:479.4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2" w:name="_Hlk87611730"/>
                      <w:bookmarkStart w:id="3"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p>
    <w:p w14:paraId="5D5140FF" w14:textId="77777777" w:rsidR="00896FF8" w:rsidRPr="004306EC" w:rsidRDefault="00896FF8" w:rsidP="0003366A">
      <w:pPr>
        <w:spacing w:after="0"/>
        <w:rPr>
          <w:rFonts w:cstheme="minorHAnsi"/>
        </w:rPr>
      </w:pPr>
    </w:p>
    <w:p w14:paraId="448155E5" w14:textId="77777777" w:rsidR="00092153" w:rsidRPr="00092153" w:rsidRDefault="00DC334D" w:rsidP="00092153">
      <w:pPr>
        <w:spacing w:after="0" w:line="240" w:lineRule="auto"/>
        <w:rPr>
          <w:rFonts w:eastAsia="Times New Roman"/>
        </w:rPr>
      </w:pPr>
      <w:r w:rsidRPr="0064413C">
        <w:rPr>
          <w:rFonts w:cstheme="minorHAnsi"/>
          <w:b/>
          <w:u w:val="single"/>
        </w:rPr>
        <w:t>Topics Discussed</w:t>
      </w:r>
    </w:p>
    <w:p w14:paraId="44066E18" w14:textId="3B60DE96" w:rsidR="00F41983" w:rsidRDefault="00C16DEF" w:rsidP="00F22961">
      <w:pPr>
        <w:shd w:val="clear" w:color="auto" w:fill="FFFFFF"/>
        <w:spacing w:after="0"/>
        <w:rPr>
          <w:rFonts w:cstheme="minorHAnsi"/>
          <w:b/>
          <w:bCs/>
        </w:rPr>
      </w:pPr>
      <w:r>
        <w:rPr>
          <w:rFonts w:cstheme="minorHAnsi"/>
          <w:b/>
          <w:bCs/>
        </w:rPr>
        <w:t>Housekeeping</w:t>
      </w:r>
    </w:p>
    <w:p w14:paraId="1CCE162A" w14:textId="6BEBB004" w:rsidR="00F41983" w:rsidRPr="00C16DEF" w:rsidRDefault="00CE6BF2" w:rsidP="004D531D">
      <w:pPr>
        <w:pStyle w:val="ListParagraph"/>
        <w:numPr>
          <w:ilvl w:val="0"/>
          <w:numId w:val="22"/>
        </w:numPr>
        <w:shd w:val="clear" w:color="auto" w:fill="FFFFFF"/>
        <w:spacing w:after="0"/>
        <w:rPr>
          <w:rFonts w:cstheme="minorHAnsi"/>
          <w:b/>
          <w:bCs/>
        </w:rPr>
      </w:pPr>
      <w:r>
        <w:t>“</w:t>
      </w:r>
      <w:r w:rsidR="004D531D">
        <w:t>Sticky Situations: Applying Ethics to your work with Volunteers” with Katie Campbell</w:t>
      </w:r>
      <w:r w:rsidR="00C16DEF">
        <w:t>. Marcia will be contacting Katie as a possible speaker for our group.</w:t>
      </w:r>
    </w:p>
    <w:p w14:paraId="35017014" w14:textId="20E63BEF" w:rsidR="004D531D" w:rsidRPr="00695D0F" w:rsidRDefault="00C16DEF" w:rsidP="00E3744A">
      <w:pPr>
        <w:pStyle w:val="ListParagraph"/>
        <w:numPr>
          <w:ilvl w:val="0"/>
          <w:numId w:val="22"/>
        </w:numPr>
        <w:shd w:val="clear" w:color="auto" w:fill="FFFFFF"/>
        <w:spacing w:after="0"/>
        <w:rPr>
          <w:rFonts w:cstheme="minorHAnsi"/>
          <w:b/>
          <w:bCs/>
        </w:rPr>
      </w:pPr>
      <w:r>
        <w:t xml:space="preserve">Please send Wendy J names and contact information for speakers. </w:t>
      </w:r>
      <w:r w:rsidR="00A54C19">
        <w:t>It would be great to have</w:t>
      </w:r>
      <w:r>
        <w:t xml:space="preserve"> </w:t>
      </w:r>
      <w:r w:rsidR="00A54C19">
        <w:t xml:space="preserve">a speaker </w:t>
      </w:r>
      <w:r>
        <w:t>each quarter if it works out.</w:t>
      </w:r>
      <w:r w:rsidR="00E34A7F">
        <w:t xml:space="preserve"> Suggestions: Rob Jackson, Martin Cowling, </w:t>
      </w:r>
      <w:r w:rsidR="00174E4A">
        <w:t xml:space="preserve">Erin Spink's website: </w:t>
      </w:r>
      <w:hyperlink r:id="rId11" w:history="1">
        <w:r w:rsidR="00174E4A" w:rsidRPr="00041FE3">
          <w:rPr>
            <w:rStyle w:val="Hyperlink"/>
          </w:rPr>
          <w:t>http://www.spinktank.ca/</w:t>
        </w:r>
      </w:hyperlink>
      <w:r w:rsidR="00174E4A">
        <w:t xml:space="preserve"> (data nerd in volunteer world), Tony </w:t>
      </w:r>
      <w:proofErr w:type="spellStart"/>
      <w:r w:rsidR="00174E4A">
        <w:t>Goodrow</w:t>
      </w:r>
      <w:proofErr w:type="spellEnd"/>
      <w:r w:rsidR="00174E4A">
        <w:t xml:space="preserve"> (Impact), </w:t>
      </w:r>
      <w:r w:rsidR="00695D0F">
        <w:t>Staff at Engage Journal</w:t>
      </w:r>
    </w:p>
    <w:p w14:paraId="19244E8D" w14:textId="77777777" w:rsidR="00695D0F" w:rsidRPr="00695D0F" w:rsidRDefault="00695D0F" w:rsidP="00695D0F">
      <w:pPr>
        <w:shd w:val="clear" w:color="auto" w:fill="FFFFFF"/>
        <w:spacing w:after="0"/>
        <w:rPr>
          <w:rFonts w:cstheme="minorHAnsi"/>
          <w:b/>
          <w:bCs/>
        </w:rPr>
      </w:pPr>
    </w:p>
    <w:p w14:paraId="16E9923A" w14:textId="4D6333AE" w:rsidR="00E34A7F" w:rsidRDefault="00695D0F" w:rsidP="004D531D">
      <w:pPr>
        <w:shd w:val="clear" w:color="auto" w:fill="FFFFFF"/>
        <w:spacing w:after="0"/>
        <w:rPr>
          <w:rFonts w:cstheme="minorHAnsi"/>
          <w:b/>
          <w:bCs/>
        </w:rPr>
      </w:pPr>
      <w:r>
        <w:rPr>
          <w:rFonts w:cstheme="minorHAnsi"/>
          <w:b/>
          <w:bCs/>
        </w:rPr>
        <w:t>Miscellaneous</w:t>
      </w:r>
    </w:p>
    <w:p w14:paraId="1A10D920" w14:textId="71C2825C" w:rsidR="00E34A7F" w:rsidRDefault="00E34A7F" w:rsidP="00E34A7F">
      <w:pPr>
        <w:pStyle w:val="ListParagraph"/>
        <w:numPr>
          <w:ilvl w:val="0"/>
          <w:numId w:val="22"/>
        </w:numPr>
      </w:pPr>
      <w:r>
        <w:t xml:space="preserve">More about dealing with snarky staff and volunteers. </w:t>
      </w:r>
      <w:hyperlink r:id="rId12" w:history="1">
        <w:r w:rsidRPr="00041FE3">
          <w:rPr>
            <w:rStyle w:val="Hyperlink"/>
          </w:rPr>
          <w:t>https://blueavocado.org/hr-and-employment-issues/ask-rita-how-do-we-handle-a-supervisor-whose-way-of-treating-employees-is-causing-them-to-quit/</w:t>
        </w:r>
      </w:hyperlink>
      <w:r>
        <w:t xml:space="preserve"> (Thank you</w:t>
      </w:r>
      <w:r w:rsidR="00695D0F">
        <w:t>,</w:t>
      </w:r>
      <w:r>
        <w:t xml:space="preserve"> Jennifer!)</w:t>
      </w:r>
    </w:p>
    <w:p w14:paraId="154BFCB2" w14:textId="77777777" w:rsidR="00695D0F" w:rsidRDefault="00695D0F" w:rsidP="00F22961">
      <w:pPr>
        <w:shd w:val="clear" w:color="auto" w:fill="FFFFFF"/>
        <w:spacing w:after="0"/>
        <w:rPr>
          <w:rFonts w:cstheme="minorHAnsi"/>
          <w:b/>
          <w:bCs/>
        </w:rPr>
      </w:pPr>
    </w:p>
    <w:p w14:paraId="2654F2C0" w14:textId="77777777" w:rsidR="00695D0F" w:rsidRDefault="00695D0F" w:rsidP="00F22961">
      <w:pPr>
        <w:shd w:val="clear" w:color="auto" w:fill="FFFFFF"/>
        <w:spacing w:after="0"/>
        <w:rPr>
          <w:rFonts w:cstheme="minorHAnsi"/>
          <w:b/>
          <w:bCs/>
        </w:rPr>
      </w:pPr>
    </w:p>
    <w:p w14:paraId="7F3DAC57" w14:textId="1F29EC24" w:rsidR="00953D79" w:rsidRDefault="000C3C2B" w:rsidP="00F22961">
      <w:pPr>
        <w:shd w:val="clear" w:color="auto" w:fill="FFFFFF"/>
        <w:spacing w:after="0"/>
        <w:rPr>
          <w:rFonts w:cstheme="minorHAnsi"/>
          <w:b/>
          <w:bCs/>
        </w:rPr>
      </w:pPr>
      <w:r>
        <w:rPr>
          <w:rFonts w:cstheme="minorHAnsi"/>
          <w:b/>
          <w:bCs/>
        </w:rPr>
        <w:lastRenderedPageBreak/>
        <w:t>Skills-Based Volunteers</w:t>
      </w:r>
    </w:p>
    <w:p w14:paraId="3EFC44DE" w14:textId="6E3EC408" w:rsidR="00A54C19" w:rsidRPr="00A54C19" w:rsidRDefault="00A54C19" w:rsidP="00A54C19">
      <w:pPr>
        <w:pStyle w:val="ListParagraph"/>
        <w:numPr>
          <w:ilvl w:val="0"/>
          <w:numId w:val="20"/>
        </w:numPr>
        <w:shd w:val="clear" w:color="auto" w:fill="FFFFFF"/>
        <w:spacing w:after="0"/>
        <w:rPr>
          <w:rFonts w:cstheme="minorHAnsi"/>
          <w:b/>
          <w:bCs/>
        </w:rPr>
      </w:pPr>
      <w:r>
        <w:rPr>
          <w:rFonts w:cstheme="minorHAnsi"/>
        </w:rPr>
        <w:t xml:space="preserve">First, generally we’re not crazy about the term “skills-based” because volunteers come with skills of all kinds. We just might not utilize them. And some volunteers want to learn new skills or try new things outside of their expertise and experience. No great ideas for how we might designate folks using their talents. </w:t>
      </w:r>
    </w:p>
    <w:p w14:paraId="0E331984" w14:textId="3DA7346B" w:rsidR="00A54C19" w:rsidRDefault="00A54C19" w:rsidP="000C3C2B">
      <w:pPr>
        <w:pStyle w:val="ListParagraph"/>
        <w:numPr>
          <w:ilvl w:val="0"/>
          <w:numId w:val="20"/>
        </w:numPr>
        <w:shd w:val="clear" w:color="auto" w:fill="FFFFFF"/>
        <w:spacing w:after="0"/>
        <w:rPr>
          <w:rFonts w:cstheme="minorHAnsi"/>
        </w:rPr>
      </w:pPr>
      <w:r>
        <w:rPr>
          <w:rFonts w:cstheme="minorHAnsi"/>
        </w:rPr>
        <w:t>How have we engaged skills-based volunteers?</w:t>
      </w:r>
    </w:p>
    <w:p w14:paraId="5292CC07" w14:textId="3C1FA9C8" w:rsidR="00A54C19" w:rsidRDefault="00A54C19" w:rsidP="00A54C19">
      <w:pPr>
        <w:pStyle w:val="ListParagraph"/>
        <w:numPr>
          <w:ilvl w:val="1"/>
          <w:numId w:val="20"/>
        </w:numPr>
        <w:shd w:val="clear" w:color="auto" w:fill="FFFFFF"/>
        <w:spacing w:after="0"/>
        <w:rPr>
          <w:rFonts w:cstheme="minorHAnsi"/>
        </w:rPr>
      </w:pPr>
      <w:r>
        <w:rPr>
          <w:rFonts w:cstheme="minorHAnsi"/>
        </w:rPr>
        <w:t>HR professionals from for-profits to review documentation, volunteer screening practices, etc.</w:t>
      </w:r>
    </w:p>
    <w:p w14:paraId="63E834B8" w14:textId="69680DE0" w:rsidR="00A54C19" w:rsidRDefault="00A54C19" w:rsidP="00A54C19">
      <w:pPr>
        <w:pStyle w:val="ListParagraph"/>
        <w:numPr>
          <w:ilvl w:val="1"/>
          <w:numId w:val="20"/>
        </w:numPr>
        <w:shd w:val="clear" w:color="auto" w:fill="FFFFFF"/>
        <w:spacing w:after="0"/>
        <w:rPr>
          <w:rFonts w:cstheme="minorHAnsi"/>
        </w:rPr>
      </w:pPr>
      <w:r>
        <w:rPr>
          <w:rFonts w:cstheme="minorHAnsi"/>
        </w:rPr>
        <w:t xml:space="preserve">Project managers engaged skills-based volunteers for: research, new building/renovation studies/survey, </w:t>
      </w:r>
      <w:r w:rsidR="00EA28A0">
        <w:rPr>
          <w:rFonts w:cstheme="minorHAnsi"/>
        </w:rPr>
        <w:t>community impact study</w:t>
      </w:r>
    </w:p>
    <w:p w14:paraId="68606F75" w14:textId="79420462" w:rsidR="00EA28A0" w:rsidRDefault="00EA28A0" w:rsidP="00EA28A0">
      <w:pPr>
        <w:pStyle w:val="ListParagraph"/>
        <w:numPr>
          <w:ilvl w:val="1"/>
          <w:numId w:val="20"/>
        </w:numPr>
        <w:shd w:val="clear" w:color="auto" w:fill="FFFFFF"/>
        <w:spacing w:after="0"/>
        <w:rPr>
          <w:rFonts w:cstheme="minorHAnsi"/>
        </w:rPr>
      </w:pPr>
      <w:r>
        <w:rPr>
          <w:rFonts w:cstheme="minorHAnsi"/>
        </w:rPr>
        <w:t xml:space="preserve">Meta Data staff asked for digital </w:t>
      </w:r>
      <w:proofErr w:type="spellStart"/>
      <w:r>
        <w:rPr>
          <w:rFonts w:cstheme="minorHAnsi"/>
        </w:rPr>
        <w:t>scranning</w:t>
      </w:r>
      <w:proofErr w:type="spellEnd"/>
      <w:r>
        <w:rPr>
          <w:rFonts w:cstheme="minorHAnsi"/>
        </w:rPr>
        <w:t>, meta tags, object descriptions</w:t>
      </w:r>
    </w:p>
    <w:p w14:paraId="7ACE7FF7" w14:textId="5137D496" w:rsidR="00BC5246" w:rsidRDefault="00BC5246" w:rsidP="00BC5246">
      <w:pPr>
        <w:pStyle w:val="ListParagraph"/>
        <w:numPr>
          <w:ilvl w:val="2"/>
          <w:numId w:val="20"/>
        </w:numPr>
      </w:pPr>
      <w:hyperlink r:id="rId13" w:history="1">
        <w:r w:rsidRPr="00041FE3">
          <w:rPr>
            <w:rStyle w:val="Hyperlink"/>
          </w:rPr>
          <w:t>https://gallery.multcolib.org/</w:t>
        </w:r>
      </w:hyperlink>
      <w:r>
        <w:t xml:space="preserve"> </w:t>
      </w:r>
    </w:p>
    <w:p w14:paraId="74AF1ABC" w14:textId="11F8E2CB" w:rsidR="00BC5246" w:rsidRDefault="00BC5246" w:rsidP="00BC5246">
      <w:pPr>
        <w:pStyle w:val="ListParagraph"/>
        <w:numPr>
          <w:ilvl w:val="2"/>
          <w:numId w:val="20"/>
        </w:numPr>
        <w:shd w:val="clear" w:color="auto" w:fill="FFFFFF"/>
        <w:spacing w:after="0"/>
        <w:rPr>
          <w:rFonts w:cstheme="minorHAnsi"/>
        </w:rPr>
      </w:pPr>
      <w:hyperlink r:id="rId14" w:history="1">
        <w:r w:rsidRPr="00041FE3">
          <w:rPr>
            <w:rStyle w:val="Hyperlink"/>
            <w:rFonts w:cstheme="minorHAnsi"/>
          </w:rPr>
          <w:t>https://www.digitalindy.org/digital/custom/home</w:t>
        </w:r>
      </w:hyperlink>
      <w:r>
        <w:rPr>
          <w:rFonts w:cstheme="minorHAnsi"/>
        </w:rPr>
        <w:t xml:space="preserve"> </w:t>
      </w:r>
    </w:p>
    <w:p w14:paraId="58298DA8" w14:textId="39DFD713" w:rsidR="00EA28A0" w:rsidRDefault="00EA28A0" w:rsidP="00EA28A0">
      <w:pPr>
        <w:pStyle w:val="ListParagraph"/>
        <w:numPr>
          <w:ilvl w:val="1"/>
          <w:numId w:val="20"/>
        </w:numPr>
        <w:shd w:val="clear" w:color="auto" w:fill="FFFFFF"/>
        <w:spacing w:after="0"/>
        <w:rPr>
          <w:rFonts w:cstheme="minorHAnsi"/>
        </w:rPr>
      </w:pPr>
      <w:r>
        <w:rPr>
          <w:rFonts w:cstheme="minorHAnsi"/>
        </w:rPr>
        <w:t>A corporate strategy team is partnering with the executive team to map out a year-long communication strategy</w:t>
      </w:r>
    </w:p>
    <w:p w14:paraId="1F955943" w14:textId="68A1CA1C" w:rsidR="00EA28A0" w:rsidRDefault="00EA28A0" w:rsidP="00EA28A0">
      <w:pPr>
        <w:pStyle w:val="ListParagraph"/>
        <w:numPr>
          <w:ilvl w:val="1"/>
          <w:numId w:val="20"/>
        </w:numPr>
        <w:shd w:val="clear" w:color="auto" w:fill="FFFFFF"/>
        <w:spacing w:after="0"/>
        <w:rPr>
          <w:rFonts w:cstheme="minorHAnsi"/>
        </w:rPr>
      </w:pPr>
      <w:r>
        <w:rPr>
          <w:rFonts w:cstheme="minorHAnsi"/>
        </w:rPr>
        <w:t>A teen built an adopt-a-shelf training game for volunteers to play. Move the book to the right shelf/place.</w:t>
      </w:r>
    </w:p>
    <w:p w14:paraId="21D387DD" w14:textId="78A89B03" w:rsidR="00E03534" w:rsidRDefault="00E03534" w:rsidP="00EA28A0">
      <w:pPr>
        <w:pStyle w:val="ListParagraph"/>
        <w:numPr>
          <w:ilvl w:val="1"/>
          <w:numId w:val="20"/>
        </w:numPr>
        <w:shd w:val="clear" w:color="auto" w:fill="FFFFFF"/>
        <w:spacing w:after="0"/>
        <w:rPr>
          <w:rFonts w:cstheme="minorHAnsi"/>
        </w:rPr>
      </w:pPr>
      <w:r>
        <w:rPr>
          <w:rFonts w:cstheme="minorHAnsi"/>
        </w:rPr>
        <w:t>COVID-19 story project – skilled interviewers talked with community members about their pandemic experience.</w:t>
      </w:r>
      <w:r w:rsidR="00BC5246">
        <w:rPr>
          <w:rFonts w:cstheme="minorHAnsi"/>
        </w:rPr>
        <w:t xml:space="preserve"> Like university communications students</w:t>
      </w:r>
    </w:p>
    <w:p w14:paraId="0B64B0EA" w14:textId="565A853F" w:rsidR="00E03534" w:rsidRDefault="00E03534" w:rsidP="00E03534">
      <w:pPr>
        <w:pStyle w:val="ListParagraph"/>
        <w:numPr>
          <w:ilvl w:val="1"/>
          <w:numId w:val="20"/>
        </w:numPr>
        <w:shd w:val="clear" w:color="auto" w:fill="FFFFFF"/>
        <w:spacing w:after="0"/>
        <w:rPr>
          <w:rFonts w:cstheme="minorHAnsi"/>
        </w:rPr>
      </w:pPr>
      <w:r>
        <w:rPr>
          <w:rFonts w:cstheme="minorHAnsi"/>
        </w:rPr>
        <w:t>Teaching computer classes</w:t>
      </w:r>
    </w:p>
    <w:p w14:paraId="69B6B3C7" w14:textId="2DBA4836" w:rsidR="000A3D28" w:rsidRDefault="000A3D28" w:rsidP="00E03534">
      <w:pPr>
        <w:pStyle w:val="ListParagraph"/>
        <w:numPr>
          <w:ilvl w:val="1"/>
          <w:numId w:val="20"/>
        </w:numPr>
        <w:shd w:val="clear" w:color="auto" w:fill="FFFFFF"/>
        <w:spacing w:after="0"/>
        <w:rPr>
          <w:rFonts w:cstheme="minorHAnsi"/>
        </w:rPr>
      </w:pPr>
      <w:r>
        <w:rPr>
          <w:rFonts w:cstheme="minorHAnsi"/>
        </w:rPr>
        <w:t>Retired HR professionals as resume’ helper</w:t>
      </w:r>
      <w:r w:rsidR="00BC5246">
        <w:rPr>
          <w:rFonts w:cstheme="minorHAnsi"/>
        </w:rPr>
        <w:t>s in Job Center</w:t>
      </w:r>
    </w:p>
    <w:p w14:paraId="5E710A9E" w14:textId="63E1897B" w:rsidR="00BC5246" w:rsidRDefault="00BC5246" w:rsidP="00E03534">
      <w:pPr>
        <w:pStyle w:val="ListParagraph"/>
        <w:numPr>
          <w:ilvl w:val="1"/>
          <w:numId w:val="20"/>
        </w:numPr>
        <w:shd w:val="clear" w:color="auto" w:fill="FFFFFF"/>
        <w:spacing w:after="0"/>
        <w:rPr>
          <w:rFonts w:cstheme="minorHAnsi"/>
        </w:rPr>
      </w:pPr>
      <w:r>
        <w:rPr>
          <w:rFonts w:cstheme="minorHAnsi"/>
        </w:rPr>
        <w:t>MLIS students indexing archived newspapers</w:t>
      </w:r>
    </w:p>
    <w:p w14:paraId="05432252" w14:textId="77777777" w:rsidR="00BC5246" w:rsidRDefault="00BC5246" w:rsidP="00BC5246">
      <w:pPr>
        <w:pStyle w:val="ListParagraph"/>
        <w:numPr>
          <w:ilvl w:val="1"/>
          <w:numId w:val="20"/>
        </w:numPr>
      </w:pPr>
      <w:r>
        <w:t>We've had engineers assist with STEM programming and speak with youth about careers</w:t>
      </w:r>
    </w:p>
    <w:p w14:paraId="5452BA42" w14:textId="77777777" w:rsidR="00BC5246" w:rsidRDefault="00BC5246" w:rsidP="00BC5246">
      <w:pPr>
        <w:pStyle w:val="ListParagraph"/>
        <w:numPr>
          <w:ilvl w:val="1"/>
          <w:numId w:val="20"/>
        </w:numPr>
      </w:pPr>
      <w:r>
        <w:t xml:space="preserve">At NPPL, we had a group of volunteers helping us with oral </w:t>
      </w:r>
      <w:proofErr w:type="spellStart"/>
      <w:proofErr w:type="gramStart"/>
      <w:r>
        <w:t>history's</w:t>
      </w:r>
      <w:proofErr w:type="spellEnd"/>
      <w:proofErr w:type="gramEnd"/>
      <w:r>
        <w:t>.  The plan was to capture some of our amazing local characters and share their stories.</w:t>
      </w:r>
    </w:p>
    <w:p w14:paraId="5E642067" w14:textId="3376D02B" w:rsidR="00BC5246" w:rsidRPr="00BC5246" w:rsidRDefault="00BC5246" w:rsidP="00E03534">
      <w:pPr>
        <w:pStyle w:val="ListParagraph"/>
        <w:numPr>
          <w:ilvl w:val="1"/>
          <w:numId w:val="20"/>
        </w:numPr>
        <w:shd w:val="clear" w:color="auto" w:fill="FFFFFF"/>
        <w:spacing w:after="0"/>
        <w:rPr>
          <w:rFonts w:cstheme="minorHAnsi"/>
        </w:rPr>
      </w:pPr>
      <w:r>
        <w:t>I used to have a great gardener for our rooftop who was willing to use a harness and tie-off to access the</w:t>
      </w:r>
      <w:r>
        <w:t xml:space="preserve"> plants</w:t>
      </w:r>
    </w:p>
    <w:p w14:paraId="2C3CB8A1" w14:textId="77777777" w:rsidR="00BC5246" w:rsidRDefault="00BC5246" w:rsidP="00BC5246">
      <w:pPr>
        <w:pStyle w:val="ListParagraph"/>
        <w:numPr>
          <w:ilvl w:val="1"/>
          <w:numId w:val="20"/>
        </w:numPr>
      </w:pPr>
      <w:r>
        <w:t>We used to have a volunteer who was our database guru and was able to run reports that were essentially impossible through Volgistics. He was a retired database admin and could use SQL and other code to get us info we needed</w:t>
      </w:r>
    </w:p>
    <w:p w14:paraId="701CC547" w14:textId="17C2F8BC" w:rsidR="00BC5246" w:rsidRPr="00695D0F" w:rsidRDefault="00BC5246" w:rsidP="00695D0F">
      <w:pPr>
        <w:pStyle w:val="ListParagraph"/>
        <w:numPr>
          <w:ilvl w:val="1"/>
          <w:numId w:val="20"/>
        </w:numPr>
      </w:pPr>
      <w:r>
        <w:t xml:space="preserve">We have had bilingual volunteers help with Story Times and help translate forms/documents for us. They were already volunteering with us or were friends of staff who we asked to volunteer for these </w:t>
      </w:r>
      <w:r>
        <w:t>short-term</w:t>
      </w:r>
      <w:r>
        <w:t xml:space="preserve"> projects.</w:t>
      </w:r>
    </w:p>
    <w:p w14:paraId="5D918F72" w14:textId="4C16E423" w:rsidR="00EA28A0" w:rsidRDefault="00EA28A0" w:rsidP="00EA28A0">
      <w:pPr>
        <w:pStyle w:val="ListParagraph"/>
        <w:numPr>
          <w:ilvl w:val="0"/>
          <w:numId w:val="20"/>
        </w:numPr>
        <w:shd w:val="clear" w:color="auto" w:fill="FFFFFF"/>
        <w:spacing w:after="0"/>
        <w:rPr>
          <w:rFonts w:cstheme="minorHAnsi"/>
        </w:rPr>
      </w:pPr>
      <w:r>
        <w:rPr>
          <w:rFonts w:cstheme="minorHAnsi"/>
        </w:rPr>
        <w:t>What defines a skills-based volunteer? Ask, “What skill do you have that I can’t teach you? Or we don’t have time, capacity, knowledge, etc. to do ourselves.”</w:t>
      </w:r>
    </w:p>
    <w:p w14:paraId="253AE30A" w14:textId="54022517" w:rsidR="00EA28A0" w:rsidRDefault="00EA28A0" w:rsidP="00EA28A0">
      <w:pPr>
        <w:pStyle w:val="ListParagraph"/>
        <w:numPr>
          <w:ilvl w:val="0"/>
          <w:numId w:val="20"/>
        </w:numPr>
        <w:shd w:val="clear" w:color="auto" w:fill="FFFFFF"/>
        <w:spacing w:after="0"/>
        <w:rPr>
          <w:rFonts w:cstheme="minorHAnsi"/>
        </w:rPr>
      </w:pPr>
      <w:r>
        <w:rPr>
          <w:rFonts w:cstheme="minorHAnsi"/>
        </w:rPr>
        <w:t>Find skills-based volunteers</w:t>
      </w:r>
    </w:p>
    <w:p w14:paraId="7155C5F5" w14:textId="0AFCBBA1" w:rsidR="00EA28A0" w:rsidRDefault="00EA28A0" w:rsidP="00EA28A0">
      <w:pPr>
        <w:pStyle w:val="ListParagraph"/>
        <w:numPr>
          <w:ilvl w:val="1"/>
          <w:numId w:val="20"/>
        </w:numPr>
        <w:shd w:val="clear" w:color="auto" w:fill="FFFFFF"/>
        <w:spacing w:after="0"/>
        <w:rPr>
          <w:rFonts w:cstheme="minorHAnsi"/>
        </w:rPr>
      </w:pPr>
      <w:hyperlink r:id="rId15" w:history="1">
        <w:proofErr w:type="spellStart"/>
        <w:r w:rsidRPr="00EA28A0">
          <w:rPr>
            <w:rStyle w:val="Hyperlink"/>
            <w:rFonts w:cstheme="minorHAnsi"/>
          </w:rPr>
          <w:t>CatchAFire</w:t>
        </w:r>
        <w:proofErr w:type="spellEnd"/>
      </w:hyperlink>
      <w:r>
        <w:rPr>
          <w:rFonts w:cstheme="minorHAnsi"/>
        </w:rPr>
        <w:t xml:space="preserve"> (fee-based) – program logo design, survey result evaluation, digital photo </w:t>
      </w:r>
      <w:r w:rsidRPr="00EA28A0">
        <w:rPr>
          <w:rFonts w:cstheme="minorHAnsi"/>
        </w:rPr>
        <w:t>organization</w:t>
      </w:r>
      <w:r>
        <w:rPr>
          <w:rFonts w:cstheme="minorHAnsi"/>
        </w:rPr>
        <w:t>. These are short projects with a clear beginning and end. All virtual so you’re casting a global net.</w:t>
      </w:r>
    </w:p>
    <w:p w14:paraId="7B45A077" w14:textId="241422F5" w:rsidR="00E03534" w:rsidRDefault="00E03534" w:rsidP="00E03534">
      <w:pPr>
        <w:pStyle w:val="ListParagraph"/>
        <w:numPr>
          <w:ilvl w:val="1"/>
          <w:numId w:val="20"/>
        </w:numPr>
        <w:shd w:val="clear" w:color="auto" w:fill="FFFFFF"/>
        <w:spacing w:after="0"/>
        <w:rPr>
          <w:rFonts w:cstheme="minorHAnsi"/>
        </w:rPr>
      </w:pPr>
      <w:r>
        <w:rPr>
          <w:rFonts w:cstheme="minorHAnsi"/>
        </w:rPr>
        <w:lastRenderedPageBreak/>
        <w:t>VolunteerMatch and LinkedIN partnership. LinkedIN subscribers can indicate they are interested in volunteering and VolunteerMatch will connect your posting to them. Carla has had great success doing this. A volunteer designed a strategy for a literacy program’s 30</w:t>
      </w:r>
      <w:r w:rsidRPr="00E03534">
        <w:rPr>
          <w:rFonts w:cstheme="minorHAnsi"/>
          <w:vertAlign w:val="superscript"/>
        </w:rPr>
        <w:t>th</w:t>
      </w:r>
      <w:r>
        <w:rPr>
          <w:rFonts w:cstheme="minorHAnsi"/>
        </w:rPr>
        <w:t xml:space="preserve"> B-day: created new content, reviewed messaging, emailed each California County’s representatives sharing information about the program, attended events, and more!</w:t>
      </w:r>
    </w:p>
    <w:p w14:paraId="338DD125" w14:textId="72D39B5A" w:rsidR="00E03534" w:rsidRDefault="00E03534" w:rsidP="00E03534">
      <w:pPr>
        <w:pStyle w:val="ListParagraph"/>
        <w:numPr>
          <w:ilvl w:val="1"/>
          <w:numId w:val="20"/>
        </w:numPr>
        <w:shd w:val="clear" w:color="auto" w:fill="FFFFFF"/>
        <w:spacing w:after="0"/>
        <w:rPr>
          <w:rFonts w:cstheme="minorHAnsi"/>
        </w:rPr>
      </w:pPr>
      <w:r>
        <w:rPr>
          <w:rFonts w:cstheme="minorHAnsi"/>
        </w:rPr>
        <w:t>Reach out to your corporate group leaders with project information</w:t>
      </w:r>
    </w:p>
    <w:p w14:paraId="3AFBCAD9" w14:textId="6FC44F84" w:rsidR="00E03534" w:rsidRDefault="00E03534" w:rsidP="00E03534">
      <w:pPr>
        <w:pStyle w:val="ListParagraph"/>
        <w:numPr>
          <w:ilvl w:val="1"/>
          <w:numId w:val="20"/>
        </w:numPr>
        <w:shd w:val="clear" w:color="auto" w:fill="FFFFFF"/>
        <w:spacing w:after="0"/>
        <w:rPr>
          <w:rFonts w:cstheme="minorHAnsi"/>
        </w:rPr>
      </w:pPr>
      <w:r>
        <w:rPr>
          <w:rFonts w:cstheme="minorHAnsi"/>
        </w:rPr>
        <w:t xml:space="preserve">Connect with the local Latter Day </w:t>
      </w:r>
      <w:proofErr w:type="spellStart"/>
      <w:r>
        <w:rPr>
          <w:rFonts w:cstheme="minorHAnsi"/>
        </w:rPr>
        <w:t>Saint’s</w:t>
      </w:r>
      <w:proofErr w:type="spellEnd"/>
      <w:r>
        <w:rPr>
          <w:rFonts w:cstheme="minorHAnsi"/>
        </w:rPr>
        <w:t xml:space="preserve"> Ward for missionaries</w:t>
      </w:r>
      <w:r w:rsidR="000D55B2">
        <w:rPr>
          <w:rFonts w:cstheme="minorHAnsi"/>
        </w:rPr>
        <w:t xml:space="preserve"> requiring service hours</w:t>
      </w:r>
    </w:p>
    <w:p w14:paraId="7F1749F9" w14:textId="4E72E3B4" w:rsidR="00E03534" w:rsidRDefault="00E03534" w:rsidP="00AA66A1">
      <w:pPr>
        <w:pStyle w:val="ListParagraph"/>
        <w:numPr>
          <w:ilvl w:val="1"/>
          <w:numId w:val="20"/>
        </w:numPr>
        <w:shd w:val="clear" w:color="auto" w:fill="FFFFFF"/>
        <w:spacing w:after="0"/>
        <w:rPr>
          <w:rFonts w:cstheme="minorHAnsi"/>
        </w:rPr>
      </w:pPr>
      <w:r>
        <w:rPr>
          <w:rFonts w:cstheme="minorHAnsi"/>
        </w:rPr>
        <w:t>Local United Way</w:t>
      </w:r>
    </w:p>
    <w:p w14:paraId="7E8E8EC5" w14:textId="07355F74" w:rsidR="00E03534" w:rsidRPr="000D55B2" w:rsidRDefault="00E03534" w:rsidP="000D55B2">
      <w:pPr>
        <w:pStyle w:val="ListParagraph"/>
        <w:numPr>
          <w:ilvl w:val="1"/>
          <w:numId w:val="20"/>
        </w:numPr>
        <w:shd w:val="clear" w:color="auto" w:fill="FFFFFF"/>
        <w:spacing w:after="0"/>
        <w:rPr>
          <w:rFonts w:cstheme="minorHAnsi"/>
        </w:rPr>
      </w:pPr>
      <w:r>
        <w:rPr>
          <w:rFonts w:cstheme="minorHAnsi"/>
        </w:rPr>
        <w:t xml:space="preserve">AARP – </w:t>
      </w:r>
      <w:hyperlink r:id="rId16" w:history="1">
        <w:r w:rsidRPr="00E03534">
          <w:rPr>
            <w:rStyle w:val="Hyperlink"/>
            <w:rFonts w:cstheme="minorHAnsi"/>
          </w:rPr>
          <w:t>Create the Good</w:t>
        </w:r>
      </w:hyperlink>
    </w:p>
    <w:p w14:paraId="3F7994F8" w14:textId="1F948A13" w:rsidR="000C3C2B" w:rsidRPr="00174E4A" w:rsidRDefault="000C3C2B" w:rsidP="00AA66A1">
      <w:pPr>
        <w:pStyle w:val="ListParagraph"/>
        <w:numPr>
          <w:ilvl w:val="1"/>
          <w:numId w:val="20"/>
        </w:numPr>
        <w:shd w:val="clear" w:color="auto" w:fill="FFFFFF"/>
        <w:spacing w:after="0"/>
        <w:rPr>
          <w:rStyle w:val="Hyperlink"/>
          <w:rFonts w:cstheme="minorHAnsi"/>
          <w:color w:val="auto"/>
          <w:u w:val="none"/>
        </w:rPr>
      </w:pPr>
      <w:r>
        <w:rPr>
          <w:rFonts w:cstheme="minorHAnsi"/>
        </w:rPr>
        <w:t xml:space="preserve">Company specializing in skills-based projects and volunteer matching: </w:t>
      </w:r>
      <w:hyperlink r:id="rId17" w:history="1">
        <w:r w:rsidRPr="000C3C2B">
          <w:rPr>
            <w:rStyle w:val="Hyperlink"/>
            <w:rFonts w:cstheme="minorHAnsi"/>
          </w:rPr>
          <w:t>Common Impact</w:t>
        </w:r>
      </w:hyperlink>
    </w:p>
    <w:p w14:paraId="2081BF9D" w14:textId="1A4407D1" w:rsidR="00174E4A" w:rsidRPr="00695D0F" w:rsidRDefault="00174E4A" w:rsidP="00695D0F">
      <w:pPr>
        <w:pStyle w:val="ListParagraph"/>
        <w:numPr>
          <w:ilvl w:val="1"/>
          <w:numId w:val="20"/>
        </w:numPr>
        <w:shd w:val="clear" w:color="auto" w:fill="FFFFFF"/>
        <w:spacing w:after="0"/>
        <w:rPr>
          <w:rFonts w:cstheme="minorHAnsi"/>
        </w:rPr>
      </w:pPr>
      <w:r>
        <w:t>We have a large Intel community and in the past</w:t>
      </w:r>
      <w:r>
        <w:t>,</w:t>
      </w:r>
      <w:r>
        <w:t xml:space="preserve"> we have reached out to them to help with projects.  Their company also donates $10 an hour for each hour of service.</w:t>
      </w:r>
    </w:p>
    <w:p w14:paraId="4D03C951" w14:textId="34B914C3" w:rsidR="00AA66A1" w:rsidRDefault="00AA66A1" w:rsidP="000C3C2B">
      <w:pPr>
        <w:pStyle w:val="ListParagraph"/>
        <w:numPr>
          <w:ilvl w:val="0"/>
          <w:numId w:val="20"/>
        </w:numPr>
        <w:shd w:val="clear" w:color="auto" w:fill="FFFFFF"/>
        <w:spacing w:after="0"/>
        <w:rPr>
          <w:rFonts w:cstheme="minorHAnsi"/>
        </w:rPr>
      </w:pPr>
      <w:r>
        <w:rPr>
          <w:rFonts w:cstheme="minorHAnsi"/>
        </w:rPr>
        <w:t>Staff and skills-based</w:t>
      </w:r>
      <w:r w:rsidR="00695D0F">
        <w:rPr>
          <w:rFonts w:cstheme="minorHAnsi"/>
        </w:rPr>
        <w:t xml:space="preserve"> volunteers</w:t>
      </w:r>
    </w:p>
    <w:p w14:paraId="5DFB4D0A" w14:textId="3C197D46" w:rsidR="00AA66A1" w:rsidRDefault="00AA66A1" w:rsidP="00AA66A1">
      <w:pPr>
        <w:pStyle w:val="ListParagraph"/>
        <w:numPr>
          <w:ilvl w:val="1"/>
          <w:numId w:val="20"/>
        </w:numPr>
        <w:shd w:val="clear" w:color="auto" w:fill="FFFFFF"/>
        <w:spacing w:after="0"/>
        <w:rPr>
          <w:rFonts w:cstheme="minorHAnsi"/>
        </w:rPr>
      </w:pPr>
      <w:r>
        <w:rPr>
          <w:rFonts w:cstheme="minorHAnsi"/>
        </w:rPr>
        <w:t>Model the way – show what we can do with skills-based volunteers</w:t>
      </w:r>
    </w:p>
    <w:p w14:paraId="38E7B57B" w14:textId="18DBB8ED" w:rsidR="00AA66A1" w:rsidRDefault="00AA66A1" w:rsidP="00AA66A1">
      <w:pPr>
        <w:pStyle w:val="ListParagraph"/>
        <w:numPr>
          <w:ilvl w:val="1"/>
          <w:numId w:val="20"/>
        </w:numPr>
        <w:shd w:val="clear" w:color="auto" w:fill="FFFFFF"/>
        <w:spacing w:after="0"/>
        <w:rPr>
          <w:rFonts w:cstheme="minorHAnsi"/>
        </w:rPr>
      </w:pPr>
      <w:r>
        <w:rPr>
          <w:rFonts w:cstheme="minorHAnsi"/>
        </w:rPr>
        <w:t>Be specific about the opportunities – possibly involve union for clarity</w:t>
      </w:r>
    </w:p>
    <w:p w14:paraId="40521C16" w14:textId="6911483A" w:rsidR="00AA66A1" w:rsidRDefault="00AA66A1" w:rsidP="00AA66A1">
      <w:pPr>
        <w:pStyle w:val="ListParagraph"/>
        <w:numPr>
          <w:ilvl w:val="1"/>
          <w:numId w:val="20"/>
        </w:numPr>
        <w:shd w:val="clear" w:color="auto" w:fill="FFFFFF"/>
        <w:spacing w:after="0"/>
        <w:rPr>
          <w:rFonts w:cstheme="minorHAnsi"/>
        </w:rPr>
      </w:pPr>
      <w:r>
        <w:rPr>
          <w:rFonts w:cstheme="minorHAnsi"/>
        </w:rPr>
        <w:t>Keep stakeholders in the conversation</w:t>
      </w:r>
    </w:p>
    <w:p w14:paraId="570CD8AC" w14:textId="35BFE145" w:rsidR="00AA66A1" w:rsidRDefault="00AA66A1" w:rsidP="00AA66A1">
      <w:pPr>
        <w:pStyle w:val="ListParagraph"/>
        <w:numPr>
          <w:ilvl w:val="1"/>
          <w:numId w:val="20"/>
        </w:numPr>
        <w:shd w:val="clear" w:color="auto" w:fill="FFFFFF"/>
        <w:spacing w:after="0"/>
        <w:rPr>
          <w:rFonts w:cstheme="minorHAnsi"/>
        </w:rPr>
      </w:pPr>
      <w:r>
        <w:rPr>
          <w:rFonts w:cstheme="minorHAnsi"/>
        </w:rPr>
        <w:t>When talking about the need – break it down into steps – “Tell me more about that”. This might help work through the perception that “volunteers can’t do that”. Whatever “that” might be.</w:t>
      </w:r>
    </w:p>
    <w:p w14:paraId="45D5FC33" w14:textId="5D0329F7" w:rsidR="00AA66A1" w:rsidRDefault="00AA66A1" w:rsidP="00AA66A1">
      <w:pPr>
        <w:pStyle w:val="ListParagraph"/>
        <w:numPr>
          <w:ilvl w:val="0"/>
          <w:numId w:val="20"/>
        </w:numPr>
        <w:shd w:val="clear" w:color="auto" w:fill="FFFFFF"/>
        <w:spacing w:after="0"/>
        <w:rPr>
          <w:rFonts w:cstheme="minorHAnsi"/>
        </w:rPr>
      </w:pPr>
      <w:r>
        <w:rPr>
          <w:rFonts w:cstheme="minorHAnsi"/>
        </w:rPr>
        <w:t>How do we measure the impact (not the output) of a skills-based volunteer?</w:t>
      </w:r>
    </w:p>
    <w:p w14:paraId="5C150BAB" w14:textId="583BE35C" w:rsidR="00AA66A1" w:rsidRDefault="00AA66A1" w:rsidP="00AA66A1">
      <w:pPr>
        <w:pStyle w:val="ListParagraph"/>
        <w:numPr>
          <w:ilvl w:val="1"/>
          <w:numId w:val="20"/>
        </w:numPr>
        <w:shd w:val="clear" w:color="auto" w:fill="FFFFFF"/>
        <w:spacing w:after="0"/>
        <w:rPr>
          <w:rFonts w:cstheme="minorHAnsi"/>
        </w:rPr>
      </w:pPr>
      <w:r>
        <w:rPr>
          <w:rFonts w:cstheme="minorHAnsi"/>
        </w:rPr>
        <w:t>Economic Impact of a computer class</w:t>
      </w:r>
    </w:p>
    <w:p w14:paraId="0C8E1FBC" w14:textId="2FD87D05" w:rsidR="00AA66A1" w:rsidRDefault="00AA66A1" w:rsidP="00AA66A1">
      <w:pPr>
        <w:pStyle w:val="ListParagraph"/>
        <w:numPr>
          <w:ilvl w:val="1"/>
          <w:numId w:val="20"/>
        </w:numPr>
        <w:shd w:val="clear" w:color="auto" w:fill="FFFFFF"/>
        <w:spacing w:after="0"/>
        <w:rPr>
          <w:rFonts w:cstheme="minorHAnsi"/>
        </w:rPr>
      </w:pPr>
      <w:r>
        <w:rPr>
          <w:rFonts w:cstheme="minorHAnsi"/>
        </w:rPr>
        <w:t>Documents scanned - # of times sited in scholarly papers</w:t>
      </w:r>
    </w:p>
    <w:p w14:paraId="1EF59A6C" w14:textId="628467D7" w:rsidR="00AA66A1" w:rsidRDefault="00AA66A1" w:rsidP="00AA66A1">
      <w:pPr>
        <w:pStyle w:val="ListParagraph"/>
        <w:numPr>
          <w:ilvl w:val="1"/>
          <w:numId w:val="20"/>
        </w:numPr>
        <w:shd w:val="clear" w:color="auto" w:fill="FFFFFF"/>
        <w:spacing w:after="0"/>
        <w:rPr>
          <w:rFonts w:cstheme="minorHAnsi"/>
        </w:rPr>
      </w:pPr>
      <w:r>
        <w:rPr>
          <w:rFonts w:cstheme="minorHAnsi"/>
        </w:rPr>
        <w:t>Antidotes and stories from customers – demonstrating how barriers were removed – improved access</w:t>
      </w:r>
    </w:p>
    <w:p w14:paraId="0C9086D7" w14:textId="7C924162" w:rsidR="00AA66A1" w:rsidRDefault="00AA66A1" w:rsidP="00AA66A1">
      <w:pPr>
        <w:pStyle w:val="ListParagraph"/>
        <w:numPr>
          <w:ilvl w:val="1"/>
          <w:numId w:val="20"/>
        </w:numPr>
        <w:shd w:val="clear" w:color="auto" w:fill="FFFFFF"/>
        <w:spacing w:after="0"/>
        <w:rPr>
          <w:rFonts w:cstheme="minorHAnsi"/>
        </w:rPr>
      </w:pPr>
      <w:r>
        <w:rPr>
          <w:rFonts w:cstheme="minorHAnsi"/>
        </w:rPr>
        <w:t>Measure not just today’s impact, but the year and long-term (history and/or predictions)</w:t>
      </w:r>
    </w:p>
    <w:p w14:paraId="11E33F05" w14:textId="014CEFF0" w:rsidR="00AA66A1" w:rsidRPr="00174E4A" w:rsidRDefault="00174E4A" w:rsidP="00AA66A1">
      <w:pPr>
        <w:pStyle w:val="ListParagraph"/>
        <w:numPr>
          <w:ilvl w:val="1"/>
          <w:numId w:val="20"/>
        </w:numPr>
        <w:shd w:val="clear" w:color="auto" w:fill="FFFFFF"/>
        <w:spacing w:after="0"/>
        <w:rPr>
          <w:rFonts w:cstheme="minorHAnsi"/>
        </w:rPr>
      </w:pPr>
      <w:r>
        <w:t>Qualitative data, surveys from users on their experiences</w:t>
      </w:r>
      <w:r>
        <w:t xml:space="preserve"> – “What did you think before? Now, what do you think after?”</w:t>
      </w:r>
    </w:p>
    <w:p w14:paraId="7F9D8B72" w14:textId="18843C05" w:rsidR="00174E4A" w:rsidRPr="00695D0F" w:rsidRDefault="00174E4A" w:rsidP="00695D0F">
      <w:pPr>
        <w:pStyle w:val="ListParagraph"/>
        <w:numPr>
          <w:ilvl w:val="1"/>
          <w:numId w:val="20"/>
        </w:numPr>
      </w:pPr>
      <w:r>
        <w:t>Here’s the outcomes process that California’s library literacy programs use: https://libraryliteracy.org/for-coordinators/roles-and-goals/</w:t>
      </w:r>
    </w:p>
    <w:p w14:paraId="369FA77D" w14:textId="38E890B2" w:rsidR="000C3C2B" w:rsidRDefault="000C3C2B" w:rsidP="000C3C2B">
      <w:pPr>
        <w:pStyle w:val="ListParagraph"/>
        <w:numPr>
          <w:ilvl w:val="0"/>
          <w:numId w:val="20"/>
        </w:numPr>
        <w:shd w:val="clear" w:color="auto" w:fill="FFFFFF"/>
        <w:spacing w:after="0"/>
        <w:rPr>
          <w:rFonts w:cstheme="minorHAnsi"/>
        </w:rPr>
      </w:pPr>
      <w:r>
        <w:rPr>
          <w:rFonts w:cstheme="minorHAnsi"/>
        </w:rPr>
        <w:t xml:space="preserve">Skills-Based Volunteerism 101, December 9, 2021, Noon – 1:00p EST, offered by </w:t>
      </w:r>
      <w:hyperlink r:id="rId18" w:history="1">
        <w:r w:rsidRPr="00F41983">
          <w:rPr>
            <w:rStyle w:val="Hyperlink"/>
            <w:rFonts w:cstheme="minorHAnsi"/>
          </w:rPr>
          <w:t>Serve Ohio</w:t>
        </w:r>
      </w:hyperlink>
      <w:r w:rsidR="00F41983">
        <w:rPr>
          <w:rFonts w:cstheme="minorHAnsi"/>
        </w:rPr>
        <w:t>. Free.</w:t>
      </w:r>
      <w:r>
        <w:rPr>
          <w:rFonts w:cstheme="minorHAnsi"/>
        </w:rPr>
        <w:t xml:space="preserve"> </w:t>
      </w:r>
      <w:hyperlink r:id="rId19" w:history="1">
        <w:r w:rsidRPr="00F41983">
          <w:rPr>
            <w:rStyle w:val="Hyperlink"/>
            <w:rFonts w:cstheme="minorHAnsi"/>
          </w:rPr>
          <w:t>Regist</w:t>
        </w:r>
        <w:r w:rsidR="00F41983" w:rsidRPr="00F41983">
          <w:rPr>
            <w:rStyle w:val="Hyperlink"/>
            <w:rFonts w:cstheme="minorHAnsi"/>
          </w:rPr>
          <w:t>ration</w:t>
        </w:r>
      </w:hyperlink>
    </w:p>
    <w:p w14:paraId="5B8956FA" w14:textId="7BB6ED3B" w:rsidR="00BC5246" w:rsidRDefault="00BC5246" w:rsidP="00F22961">
      <w:pPr>
        <w:shd w:val="clear" w:color="auto" w:fill="FFFFFF"/>
        <w:spacing w:after="0"/>
        <w:rPr>
          <w:rFonts w:cstheme="minorHAnsi"/>
          <w:b/>
          <w:bCs/>
        </w:rPr>
      </w:pPr>
    </w:p>
    <w:p w14:paraId="386C4E12" w14:textId="69675368" w:rsidR="00BC5246" w:rsidRDefault="00BC5246" w:rsidP="00BC5246">
      <w:r>
        <w:rPr>
          <w:rFonts w:cstheme="minorHAnsi"/>
          <w:b/>
          <w:bCs/>
        </w:rPr>
        <w:t xml:space="preserve">Bonus: </w:t>
      </w:r>
      <w:r>
        <w:t xml:space="preserve">I often say about my role - it's to translate what we do at the </w:t>
      </w:r>
      <w:proofErr w:type="gramStart"/>
      <w:r>
        <w:t>Library</w:t>
      </w:r>
      <w:proofErr w:type="gramEnd"/>
      <w:r>
        <w:t xml:space="preserve"> so that our community can join us in our mission.</w:t>
      </w:r>
      <w:r w:rsidR="00695D0F">
        <w:t xml:space="preserve"> (Does this mean we can add bi-lingual to our skillset? </w:t>
      </w:r>
      <w:r w:rsidR="00695D0F">
        <w:rPr>
          <w:rFonts w:ascii="Segoe UI Emoji" w:eastAsia="Segoe UI Emoji" w:hAnsi="Segoe UI Emoji" w:cs="Segoe UI Emoji"/>
        </w:rPr>
        <w:t>😊)</w:t>
      </w:r>
    </w:p>
    <w:p w14:paraId="633F935F" w14:textId="3EDAA596" w:rsidR="00953D79" w:rsidRDefault="008612A6" w:rsidP="00F22961">
      <w:pPr>
        <w:shd w:val="clear" w:color="auto" w:fill="FFFFFF"/>
        <w:spacing w:after="0"/>
        <w:rPr>
          <w:rFonts w:cstheme="minorHAnsi"/>
          <w:b/>
          <w:bCs/>
        </w:rPr>
      </w:pPr>
      <w:r>
        <w:rPr>
          <w:rFonts w:cstheme="minorHAnsi"/>
          <w:b/>
          <w:bCs/>
        </w:rPr>
        <w:t>Holiday Volunteer Recognition or Events</w:t>
      </w:r>
    </w:p>
    <w:p w14:paraId="4E733101" w14:textId="1EEA1166" w:rsidR="00CE57DC" w:rsidRPr="00695D0F" w:rsidRDefault="00695D0F" w:rsidP="00CE57DC">
      <w:pPr>
        <w:pStyle w:val="ListParagraph"/>
        <w:numPr>
          <w:ilvl w:val="0"/>
          <w:numId w:val="20"/>
        </w:numPr>
        <w:shd w:val="clear" w:color="auto" w:fill="FFFFFF"/>
        <w:spacing w:after="0"/>
        <w:rPr>
          <w:rFonts w:cstheme="minorHAnsi"/>
          <w:b/>
          <w:bCs/>
        </w:rPr>
      </w:pPr>
      <w:r>
        <w:rPr>
          <w:rFonts w:cstheme="minorHAnsi"/>
        </w:rPr>
        <w:t>Holiday cards are in the mail</w:t>
      </w:r>
    </w:p>
    <w:p w14:paraId="14AA3E97" w14:textId="48C9CE4A" w:rsidR="00695D0F" w:rsidRPr="00695D0F" w:rsidRDefault="00695D0F" w:rsidP="00CE57DC">
      <w:pPr>
        <w:pStyle w:val="ListParagraph"/>
        <w:numPr>
          <w:ilvl w:val="0"/>
          <w:numId w:val="20"/>
        </w:numPr>
        <w:shd w:val="clear" w:color="auto" w:fill="FFFFFF"/>
        <w:spacing w:after="0"/>
        <w:rPr>
          <w:rFonts w:cstheme="minorHAnsi"/>
          <w:b/>
          <w:bCs/>
        </w:rPr>
      </w:pPr>
      <w:r>
        <w:rPr>
          <w:rFonts w:cstheme="minorHAnsi"/>
        </w:rPr>
        <w:t>Umbrellas “Thanks for being with us through rain and shine” and a bowl of soup – partnering with a local business</w:t>
      </w:r>
    </w:p>
    <w:p w14:paraId="56E53675" w14:textId="323800BB" w:rsidR="00695D0F" w:rsidRPr="00695D0F" w:rsidRDefault="00695D0F" w:rsidP="00CE57DC">
      <w:pPr>
        <w:pStyle w:val="ListParagraph"/>
        <w:numPr>
          <w:ilvl w:val="0"/>
          <w:numId w:val="20"/>
        </w:numPr>
        <w:shd w:val="clear" w:color="auto" w:fill="FFFFFF"/>
        <w:spacing w:after="0"/>
        <w:rPr>
          <w:rFonts w:cstheme="minorHAnsi"/>
          <w:b/>
          <w:bCs/>
        </w:rPr>
      </w:pPr>
      <w:r>
        <w:rPr>
          <w:rFonts w:cstheme="minorHAnsi"/>
        </w:rPr>
        <w:t>Joint staff/volunteer gingerbread house decorating contest in the works</w:t>
      </w:r>
    </w:p>
    <w:p w14:paraId="633856BD" w14:textId="1F13E959" w:rsidR="00695D0F" w:rsidRDefault="00695D0F" w:rsidP="00695D0F">
      <w:pPr>
        <w:pStyle w:val="ListParagraph"/>
        <w:numPr>
          <w:ilvl w:val="0"/>
          <w:numId w:val="20"/>
        </w:numPr>
      </w:pPr>
      <w:r>
        <w:lastRenderedPageBreak/>
        <w:t>We're officially doing away with gifts (shifting those to National Volunteer Week/Month) but keeping cards for staff who want to send one to volunteers during December</w:t>
      </w:r>
      <w:r>
        <w:t xml:space="preserve">. </w:t>
      </w:r>
      <w:r>
        <w:t>We decided that NVW is a more universal time to appreciate volunteers specifically that's not tied to holidays that not all volunteers celebrate</w:t>
      </w:r>
    </w:p>
    <w:p w14:paraId="022E61CB" w14:textId="307CDBCA" w:rsidR="00695D0F" w:rsidRDefault="00695D0F" w:rsidP="00695D0F">
      <w:pPr>
        <w:pStyle w:val="ListParagraph"/>
        <w:numPr>
          <w:ilvl w:val="0"/>
          <w:numId w:val="20"/>
        </w:numPr>
      </w:pPr>
      <w:r>
        <w:t>Socks! Library logo</w:t>
      </w:r>
      <w:r w:rsidR="00A12372">
        <w:t xml:space="preserve">! One size </w:t>
      </w:r>
      <w:proofErr w:type="gramStart"/>
      <w:r w:rsidR="00A12372">
        <w:t>fits</w:t>
      </w:r>
      <w:proofErr w:type="gramEnd"/>
      <w:r w:rsidR="00A12372">
        <w:t xml:space="preserve"> most</w:t>
      </w:r>
    </w:p>
    <w:p w14:paraId="2980C40D" w14:textId="78B45460" w:rsidR="00695D0F" w:rsidRPr="00CE57DC" w:rsidRDefault="00A12372" w:rsidP="00CE57DC">
      <w:pPr>
        <w:pStyle w:val="ListParagraph"/>
        <w:numPr>
          <w:ilvl w:val="0"/>
          <w:numId w:val="20"/>
        </w:numPr>
        <w:shd w:val="clear" w:color="auto" w:fill="FFFFFF"/>
        <w:spacing w:after="0"/>
        <w:rPr>
          <w:rFonts w:cstheme="minorHAnsi"/>
          <w:b/>
          <w:bCs/>
        </w:rPr>
      </w:pPr>
      <w:r>
        <w:rPr>
          <w:rFonts w:cstheme="minorHAnsi"/>
        </w:rPr>
        <w:t>Stickers have been popular (rainbow pride and more)</w:t>
      </w:r>
    </w:p>
    <w:p w14:paraId="0E0A8579" w14:textId="77777777" w:rsidR="00CE57DC" w:rsidRDefault="00CE57DC" w:rsidP="00F22961">
      <w:pPr>
        <w:shd w:val="clear" w:color="auto" w:fill="FFFFFF"/>
        <w:spacing w:after="0"/>
        <w:rPr>
          <w:rFonts w:cstheme="minorHAnsi"/>
          <w:b/>
          <w:bCs/>
        </w:rPr>
      </w:pPr>
    </w:p>
    <w:p w14:paraId="55D239A9" w14:textId="77777777" w:rsidR="00446400" w:rsidRPr="009F5EBF" w:rsidRDefault="00446400" w:rsidP="004714E9">
      <w:pPr>
        <w:spacing w:after="0"/>
        <w:rPr>
          <w:rFonts w:cstheme="minorHAnsi"/>
          <w:b/>
          <w:u w:val="single"/>
        </w:rPr>
      </w:pPr>
      <w:r w:rsidRPr="009F5EBF">
        <w:rPr>
          <w:rFonts w:cstheme="minorHAnsi"/>
          <w:b/>
          <w:u w:val="single"/>
        </w:rPr>
        <w:t>Training Opportunities</w:t>
      </w:r>
    </w:p>
    <w:p w14:paraId="6587EAEB" w14:textId="1DEC0195" w:rsidR="004E48A7" w:rsidRDefault="005E15BF" w:rsidP="004E48A7">
      <w:pPr>
        <w:pStyle w:val="ListParagraph"/>
        <w:numPr>
          <w:ilvl w:val="0"/>
          <w:numId w:val="4"/>
        </w:numPr>
        <w:spacing w:after="0"/>
        <w:rPr>
          <w:rStyle w:val="Hyperlink"/>
          <w:rFonts w:cstheme="minorHAnsi"/>
          <w:color w:val="auto"/>
          <w:u w:val="none"/>
        </w:rPr>
      </w:pPr>
      <w:hyperlink r:id="rId20"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14:paraId="439273EE" w14:textId="77777777" w:rsidR="008C09FD" w:rsidRDefault="008C09FD" w:rsidP="008C09FD">
      <w:pPr>
        <w:pStyle w:val="ListParagraph"/>
        <w:numPr>
          <w:ilvl w:val="0"/>
          <w:numId w:val="4"/>
        </w:numPr>
        <w:shd w:val="clear" w:color="auto" w:fill="FFFFFF"/>
        <w:spacing w:after="0"/>
        <w:rPr>
          <w:rFonts w:cstheme="minorHAnsi"/>
        </w:rPr>
      </w:pPr>
      <w:r>
        <w:rPr>
          <w:rFonts w:cstheme="minorHAnsi"/>
        </w:rPr>
        <w:t xml:space="preserve">Skills-Based Volunteerism 101, December 9, 2021, Noon – 1:00p EST, offered by </w:t>
      </w:r>
      <w:hyperlink r:id="rId21" w:history="1">
        <w:r w:rsidRPr="00F41983">
          <w:rPr>
            <w:rStyle w:val="Hyperlink"/>
            <w:rFonts w:cstheme="minorHAnsi"/>
          </w:rPr>
          <w:t>Serve Ohio</w:t>
        </w:r>
      </w:hyperlink>
      <w:r>
        <w:rPr>
          <w:rFonts w:cstheme="minorHAnsi"/>
        </w:rPr>
        <w:t xml:space="preserve">. Free. </w:t>
      </w:r>
      <w:hyperlink r:id="rId22" w:history="1">
        <w:r w:rsidRPr="00F41983">
          <w:rPr>
            <w:rStyle w:val="Hyperlink"/>
            <w:rFonts w:cstheme="minorHAnsi"/>
          </w:rPr>
          <w:t>Registration</w:t>
        </w:r>
      </w:hyperlink>
    </w:p>
    <w:p w14:paraId="528B42E7" w14:textId="091411DB" w:rsidR="008C09FD" w:rsidRPr="00CE57DC" w:rsidRDefault="00CE57DC" w:rsidP="00CE57DC">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23" w:history="1">
        <w:r w:rsidRPr="00D144A3">
          <w:rPr>
            <w:rStyle w:val="Hyperlink"/>
            <w:rFonts w:cstheme="minorHAnsi"/>
          </w:rPr>
          <w:t>FMI</w:t>
        </w:r>
      </w:hyperlink>
    </w:p>
    <w:p w14:paraId="0A25D51A" w14:textId="77777777" w:rsidR="003A3AE6" w:rsidRDefault="003A3AE6" w:rsidP="003A3AE6">
      <w:pPr>
        <w:pStyle w:val="ListParagraph"/>
        <w:spacing w:after="0"/>
        <w:rPr>
          <w:rStyle w:val="Hyperlink"/>
          <w:rFonts w:cstheme="minorHAnsi"/>
          <w:color w:val="auto"/>
          <w:u w:val="none"/>
        </w:rPr>
      </w:pPr>
    </w:p>
    <w:p w14:paraId="1E9E0F5C" w14:textId="77777777"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14:paraId="30BFFEB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14:paraId="509C429F" w14:textId="17A9C428"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4" w:history="1">
        <w:r w:rsidRPr="004306EC">
          <w:rPr>
            <w:rStyle w:val="Hyperlink"/>
            <w:rFonts w:eastAsia="Times New Roman" w:cstheme="minorHAnsi"/>
          </w:rPr>
          <w:t>linkj@crlibrary.org</w:t>
        </w:r>
      </w:hyperlink>
      <w:r w:rsidRPr="004306EC">
        <w:rPr>
          <w:rFonts w:eastAsia="Times New Roman" w:cstheme="minorHAnsi"/>
          <w:color w:val="0B0A0B"/>
        </w:rPr>
        <w:t xml:space="preserve">. </w:t>
      </w:r>
    </w:p>
    <w:p w14:paraId="15B49CD0" w14:textId="77777777" w:rsidR="00F246B6" w:rsidRDefault="00F246B6" w:rsidP="00F246B6">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14:paraId="4CF0A33D" w14:textId="6217B491"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14:paraId="46B34688" w14:textId="77777777"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25" w:history="1">
        <w:r>
          <w:rPr>
            <w:rStyle w:val="Hyperlink"/>
            <w:rFonts w:ascii="Calibri" w:eastAsia="Times New Roman" w:hAnsi="Calibri" w:cs="Calibri"/>
          </w:rPr>
          <w:t>https://us02web.zoom.us/j/86131303138?pwd=RlBWN2U4SWpZZEdXNEhOem9uTUZJdz09</w:t>
        </w:r>
      </w:hyperlink>
    </w:p>
    <w:p w14:paraId="66A5B468"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14:paraId="7E06F449"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14:paraId="6BD6940C" w14:textId="27376C5A"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26"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xml:space="preserve">. Fabulous resource with samples, </w:t>
      </w:r>
      <w:r w:rsidR="00936C69">
        <w:rPr>
          <w:rFonts w:eastAsia="Times New Roman" w:cstheme="minorHAnsi"/>
          <w:color w:val="0B0A0B"/>
        </w:rPr>
        <w:t>weekly</w:t>
      </w:r>
      <w:r w:rsidR="00C34AA5" w:rsidRPr="004306EC">
        <w:rPr>
          <w:rFonts w:eastAsia="Times New Roman" w:cstheme="minorHAnsi"/>
          <w:color w:val="0B0A0B"/>
        </w:rPr>
        <w:t xml:space="preserve"> news &amp; updates.</w:t>
      </w:r>
      <w:r w:rsidR="002E1B0D">
        <w:rPr>
          <w:rFonts w:eastAsia="Times New Roman" w:cstheme="minorHAnsi"/>
          <w:color w:val="0B0A0B"/>
        </w:rPr>
        <w:t xml:space="preserve"> </w:t>
      </w:r>
      <w:hyperlink r:id="rId27"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14:paraId="21FA7032" w14:textId="6B97B3BA"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 xml:space="preserve">VolunteerMatch. Free sessions </w:t>
      </w:r>
      <w:r w:rsidR="00D44A17">
        <w:rPr>
          <w:rFonts w:eastAsia="Times New Roman" w:cstheme="minorHAnsi"/>
          <w:color w:val="0B0A0B"/>
        </w:rPr>
        <w:t xml:space="preserve">(and recordings) </w:t>
      </w:r>
      <w:r w:rsidRPr="00C34AA5">
        <w:rPr>
          <w:rFonts w:eastAsia="Times New Roman" w:cstheme="minorHAnsi"/>
          <w:color w:val="0B0A0B"/>
        </w:rPr>
        <w:t>on many of the t</w:t>
      </w:r>
      <w:r>
        <w:rPr>
          <w:rFonts w:eastAsia="Times New Roman" w:cstheme="minorHAnsi"/>
          <w:color w:val="0B0A0B"/>
        </w:rPr>
        <w:t xml:space="preserve">opics we discuss in this group: </w:t>
      </w:r>
      <w:hyperlink r:id="rId28" w:history="1">
        <w:r w:rsidRPr="00DE5860">
          <w:rPr>
            <w:rStyle w:val="Hyperlink"/>
          </w:rPr>
          <w:t>https://learn.volunteermatch.org/</w:t>
        </w:r>
      </w:hyperlink>
      <w:r>
        <w:t xml:space="preserve"> </w:t>
      </w:r>
    </w:p>
    <w:p w14:paraId="1FAEEDEE" w14:textId="77777777" w:rsidR="00C230B3" w:rsidRDefault="00C230B3" w:rsidP="002F29C6">
      <w:pPr>
        <w:spacing w:after="0" w:line="288" w:lineRule="auto"/>
        <w:rPr>
          <w:rFonts w:cstheme="minorHAnsi"/>
          <w:b/>
          <w:u w:val="single"/>
        </w:rPr>
      </w:pPr>
    </w:p>
    <w:p w14:paraId="3DEB616B" w14:textId="77777777" w:rsidR="00920C03" w:rsidRPr="005B19F2" w:rsidRDefault="00920C03" w:rsidP="00920C03">
      <w:pPr>
        <w:spacing w:after="0" w:line="288" w:lineRule="auto"/>
        <w:rPr>
          <w:rFonts w:cstheme="minorHAnsi"/>
          <w:b/>
          <w:u w:val="single"/>
        </w:rPr>
      </w:pPr>
      <w:r w:rsidRPr="0064413C">
        <w:rPr>
          <w:rFonts w:cstheme="minorHAnsi"/>
          <w:b/>
          <w:u w:val="single"/>
        </w:rPr>
        <w:t>Future Topics</w:t>
      </w:r>
    </w:p>
    <w:p w14:paraId="1B41FEBE" w14:textId="77777777" w:rsidR="002315B7" w:rsidRDefault="002315B7" w:rsidP="002315B7">
      <w:pPr>
        <w:pStyle w:val="ListParagraph"/>
        <w:numPr>
          <w:ilvl w:val="0"/>
          <w:numId w:val="1"/>
        </w:numPr>
      </w:pPr>
      <w:r>
        <w:t xml:space="preserve">When a </w:t>
      </w:r>
      <w:r w:rsidRPr="00936C69">
        <w:rPr>
          <w:b/>
          <w:bCs/>
        </w:rPr>
        <w:t>big change</w:t>
      </w:r>
      <w:r>
        <w:t xml:space="preserve"> is coming to their Library, how do you keep volunteers excited/encouraged/looking forward to the change? (Steven)</w:t>
      </w:r>
    </w:p>
    <w:p w14:paraId="269CA4D9" w14:textId="1B9E140C" w:rsidR="00936C69" w:rsidRDefault="00936C69" w:rsidP="00936C69">
      <w:pPr>
        <w:pStyle w:val="ListParagraph"/>
        <w:numPr>
          <w:ilvl w:val="0"/>
          <w:numId w:val="1"/>
        </w:numPr>
        <w:shd w:val="clear" w:color="auto" w:fill="FFFFFF"/>
        <w:spacing w:after="0"/>
        <w:rPr>
          <w:rFonts w:cstheme="minorHAnsi"/>
        </w:rPr>
      </w:pPr>
      <w:r>
        <w:rPr>
          <w:rFonts w:cstheme="minorHAnsi"/>
        </w:rPr>
        <w:t>Volunteer Manager Ethics</w:t>
      </w:r>
    </w:p>
    <w:p w14:paraId="1A73D00D" w14:textId="6306EFAE" w:rsidR="00E34A7F" w:rsidRDefault="00E34A7F" w:rsidP="00936C69">
      <w:pPr>
        <w:pStyle w:val="ListParagraph"/>
        <w:numPr>
          <w:ilvl w:val="0"/>
          <w:numId w:val="1"/>
        </w:numPr>
        <w:shd w:val="clear" w:color="auto" w:fill="FFFFFF"/>
        <w:spacing w:after="0"/>
        <w:rPr>
          <w:rFonts w:cstheme="minorHAnsi"/>
        </w:rPr>
      </w:pPr>
      <w:r>
        <w:rPr>
          <w:rFonts w:cstheme="minorHAnsi"/>
        </w:rPr>
        <w:t>Impact vs. Output</w:t>
      </w:r>
    </w:p>
    <w:p w14:paraId="1C25DD33" w14:textId="054523BB" w:rsidR="005E15BF" w:rsidRDefault="005E15BF" w:rsidP="00936C69">
      <w:pPr>
        <w:pStyle w:val="ListParagraph"/>
        <w:numPr>
          <w:ilvl w:val="0"/>
          <w:numId w:val="1"/>
        </w:numPr>
        <w:shd w:val="clear" w:color="auto" w:fill="FFFFFF"/>
        <w:spacing w:after="0"/>
        <w:rPr>
          <w:rFonts w:cstheme="minorHAnsi"/>
        </w:rPr>
      </w:pPr>
      <w:r>
        <w:rPr>
          <w:rFonts w:cstheme="minorHAnsi"/>
        </w:rPr>
        <w:t>Working in a union library</w:t>
      </w:r>
    </w:p>
    <w:p w14:paraId="626CD67F" w14:textId="77777777" w:rsidR="00936C69" w:rsidRDefault="00936C69" w:rsidP="00936C69">
      <w:pPr>
        <w:pStyle w:val="ListParagraph"/>
        <w:numPr>
          <w:ilvl w:val="0"/>
          <w:numId w:val="1"/>
        </w:numPr>
        <w:shd w:val="clear" w:color="auto" w:fill="FFFFFF"/>
        <w:spacing w:after="0"/>
        <w:rPr>
          <w:rFonts w:cstheme="minorHAnsi"/>
        </w:rPr>
      </w:pPr>
      <w:r>
        <w:rPr>
          <w:rFonts w:cstheme="minorHAnsi"/>
        </w:rPr>
        <w:t>Staff working with volunteers: tips</w:t>
      </w:r>
    </w:p>
    <w:p w14:paraId="046DB2C9" w14:textId="636F9E0F" w:rsidR="00936C69" w:rsidRDefault="00936C69" w:rsidP="00936C69">
      <w:pPr>
        <w:pStyle w:val="ListParagraph"/>
        <w:numPr>
          <w:ilvl w:val="0"/>
          <w:numId w:val="1"/>
        </w:numPr>
        <w:shd w:val="clear" w:color="auto" w:fill="FFFFFF"/>
        <w:spacing w:after="0"/>
        <w:rPr>
          <w:rFonts w:cstheme="minorHAnsi"/>
        </w:rPr>
      </w:pPr>
      <w:r>
        <w:rPr>
          <w:rFonts w:cstheme="minorHAnsi"/>
        </w:rPr>
        <w:t>Volunteer Orientation/Training</w:t>
      </w:r>
    </w:p>
    <w:p w14:paraId="4C0F96D1" w14:textId="064E9ECE" w:rsidR="0049416E" w:rsidRDefault="0049416E" w:rsidP="00936C69">
      <w:pPr>
        <w:pStyle w:val="ListParagraph"/>
        <w:numPr>
          <w:ilvl w:val="0"/>
          <w:numId w:val="1"/>
        </w:numPr>
        <w:shd w:val="clear" w:color="auto" w:fill="FFFFFF"/>
        <w:spacing w:after="0"/>
        <w:rPr>
          <w:rFonts w:cstheme="minorHAnsi"/>
        </w:rPr>
      </w:pPr>
      <w:r>
        <w:rPr>
          <w:rFonts w:cstheme="minorHAnsi"/>
        </w:rPr>
        <w:t>“Home Delivery Models” Presented by IndyPL – February 9</w:t>
      </w:r>
      <w:r w:rsidRPr="0049416E">
        <w:rPr>
          <w:rFonts w:cstheme="minorHAnsi"/>
          <w:vertAlign w:val="superscript"/>
        </w:rPr>
        <w:t>th</w:t>
      </w:r>
      <w:r>
        <w:rPr>
          <w:rFonts w:cstheme="minorHAnsi"/>
        </w:rPr>
        <w:t xml:space="preserve"> </w:t>
      </w:r>
    </w:p>
    <w:p w14:paraId="20AAD16B" w14:textId="77777777" w:rsidR="00920C03" w:rsidRDefault="00920C03" w:rsidP="00920C03">
      <w:pPr>
        <w:pStyle w:val="ListParagraph"/>
        <w:numPr>
          <w:ilvl w:val="0"/>
          <w:numId w:val="1"/>
        </w:numPr>
        <w:shd w:val="clear" w:color="auto" w:fill="FFFFFF"/>
        <w:spacing w:after="0"/>
        <w:rPr>
          <w:rFonts w:cstheme="minorHAnsi"/>
        </w:rPr>
      </w:pPr>
      <w:r>
        <w:rPr>
          <w:rFonts w:cstheme="minorHAnsi"/>
        </w:rPr>
        <w:t>Opportunities without onboarding barriers? Pop-up volunteering, Informal Volunteering</w:t>
      </w:r>
    </w:p>
    <w:p w14:paraId="6BA0D8B3" w14:textId="77777777" w:rsidR="00920C03" w:rsidRPr="004306EC" w:rsidRDefault="00920C03" w:rsidP="00920C03">
      <w:pPr>
        <w:pStyle w:val="ListParagraph"/>
        <w:numPr>
          <w:ilvl w:val="0"/>
          <w:numId w:val="1"/>
        </w:numPr>
        <w:shd w:val="clear" w:color="auto" w:fill="FFFFFF"/>
        <w:spacing w:after="0"/>
        <w:rPr>
          <w:rFonts w:cstheme="minorHAnsi"/>
        </w:rPr>
      </w:pPr>
      <w:r w:rsidRPr="004306EC">
        <w:rPr>
          <w:rFonts w:cstheme="minorHAnsi"/>
        </w:rPr>
        <w:t>Circle Back for updates:</w:t>
      </w:r>
    </w:p>
    <w:p w14:paraId="14A62997" w14:textId="77777777" w:rsidR="00920C03" w:rsidRDefault="00920C03" w:rsidP="00920C03">
      <w:pPr>
        <w:pStyle w:val="ListParagraph"/>
        <w:numPr>
          <w:ilvl w:val="1"/>
          <w:numId w:val="1"/>
        </w:numPr>
        <w:shd w:val="clear" w:color="auto" w:fill="FFFFFF"/>
        <w:spacing w:after="0"/>
        <w:rPr>
          <w:rFonts w:cstheme="minorHAnsi"/>
        </w:rPr>
      </w:pPr>
      <w:r w:rsidRPr="004306EC">
        <w:rPr>
          <w:rFonts w:cstheme="minorHAnsi"/>
        </w:rPr>
        <w:t>University of North Carolina – Charlotte (UNCC) Class Project Update – Chauna</w:t>
      </w:r>
    </w:p>
    <w:p w14:paraId="45964253" w14:textId="77777777" w:rsidR="00920C03" w:rsidRPr="00373011" w:rsidRDefault="00920C03" w:rsidP="00920C03">
      <w:pPr>
        <w:pStyle w:val="ListParagraph"/>
        <w:numPr>
          <w:ilvl w:val="1"/>
          <w:numId w:val="1"/>
        </w:numPr>
        <w:shd w:val="clear" w:color="auto" w:fill="FFFFFF"/>
        <w:spacing w:after="0"/>
        <w:rPr>
          <w:rFonts w:cstheme="minorHAnsi"/>
        </w:rPr>
      </w:pPr>
      <w:r>
        <w:rPr>
          <w:rFonts w:cstheme="minorHAnsi"/>
        </w:rPr>
        <w:t xml:space="preserve">Chauna </w:t>
      </w:r>
      <w:proofErr w:type="gramStart"/>
      <w:r>
        <w:rPr>
          <w:rFonts w:cstheme="minorHAnsi"/>
        </w:rPr>
        <w:t>–“</w:t>
      </w:r>
      <w:proofErr w:type="gramEnd"/>
      <w:r>
        <w:rPr>
          <w:rFonts w:cstheme="minorHAnsi"/>
        </w:rPr>
        <w:t>that troublesome patron” update?</w:t>
      </w:r>
    </w:p>
    <w:p w14:paraId="1820D07F" w14:textId="5C743C43" w:rsidR="00920C03" w:rsidRPr="00EA2B9E" w:rsidRDefault="00920C03" w:rsidP="00EA2B9E">
      <w:pPr>
        <w:pStyle w:val="ListParagraph"/>
        <w:numPr>
          <w:ilvl w:val="1"/>
          <w:numId w:val="1"/>
        </w:numPr>
        <w:spacing w:after="0"/>
        <w:rPr>
          <w:rFonts w:cstheme="minorHAnsi"/>
          <w:bCs/>
        </w:rPr>
      </w:pPr>
      <w:r>
        <w:rPr>
          <w:rFonts w:cstheme="minorHAnsi"/>
          <w:bCs/>
        </w:rPr>
        <w:t xml:space="preserve">Our leadership role, what new things are we doing? Resources to </w:t>
      </w:r>
      <w:proofErr w:type="gramStart"/>
      <w:r>
        <w:rPr>
          <w:rFonts w:cstheme="minorHAnsi"/>
          <w:bCs/>
        </w:rPr>
        <w:t>share?</w:t>
      </w:r>
      <w:proofErr w:type="gramEnd"/>
    </w:p>
    <w:sectPr w:rsidR="00920C03" w:rsidRPr="00EA2B9E" w:rsidSect="003F576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7FAB5B96" w:rsidR="0076417B" w:rsidRPr="00CE57DC" w:rsidRDefault="00CE57DC" w:rsidP="00AA66A1">
    <w:pPr>
      <w:pStyle w:val="Footer"/>
      <w:rPr>
        <w:sz w:val="18"/>
        <w:szCs w:val="18"/>
      </w:rPr>
    </w:pPr>
    <w:r w:rsidRPr="00CE57DC">
      <w:rPr>
        <w:sz w:val="18"/>
        <w:szCs w:val="18"/>
      </w:rPr>
      <w:fldChar w:fldCharType="begin"/>
    </w:r>
    <w:r w:rsidRPr="00CE57DC">
      <w:rPr>
        <w:sz w:val="18"/>
        <w:szCs w:val="18"/>
      </w:rPr>
      <w:instrText xml:space="preserve"> FILENAME  \p  \* MERGEFORMAT </w:instrText>
    </w:r>
    <w:r w:rsidRPr="00CE57DC">
      <w:rPr>
        <w:sz w:val="18"/>
        <w:szCs w:val="18"/>
      </w:rPr>
      <w:fldChar w:fldCharType="separate"/>
    </w:r>
    <w:r w:rsidRPr="00CE57DC">
      <w:rPr>
        <w:noProof/>
        <w:sz w:val="18"/>
        <w:szCs w:val="18"/>
      </w:rPr>
      <w:t>P:\SPVR\Volunteer Prog Post Pandemic\Library Volunteer Leaders\Zoom Meeting - Library Peers - 11-17-21.docx</w:t>
    </w:r>
    <w:r w:rsidRPr="00CE57D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D97"/>
    <w:multiLevelType w:val="hybridMultilevel"/>
    <w:tmpl w:val="10B6846A"/>
    <w:lvl w:ilvl="0" w:tplc="EEDC125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46E7"/>
    <w:multiLevelType w:val="hybridMultilevel"/>
    <w:tmpl w:val="0908E726"/>
    <w:lvl w:ilvl="0" w:tplc="AE08FBF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64B96"/>
    <w:multiLevelType w:val="hybridMultilevel"/>
    <w:tmpl w:val="1988CA96"/>
    <w:lvl w:ilvl="0" w:tplc="DA080EE8">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60866"/>
    <w:multiLevelType w:val="hybridMultilevel"/>
    <w:tmpl w:val="D24EA406"/>
    <w:lvl w:ilvl="0" w:tplc="061EE4E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8"/>
  </w:num>
  <w:num w:numId="5">
    <w:abstractNumId w:val="16"/>
  </w:num>
  <w:num w:numId="6">
    <w:abstractNumId w:val="7"/>
  </w:num>
  <w:num w:numId="7">
    <w:abstractNumId w:val="18"/>
  </w:num>
  <w:num w:numId="8">
    <w:abstractNumId w:val="2"/>
  </w:num>
  <w:num w:numId="9">
    <w:abstractNumId w:val="19"/>
  </w:num>
  <w:num w:numId="10">
    <w:abstractNumId w:val="1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0"/>
  </w:num>
  <w:num w:numId="16">
    <w:abstractNumId w:val="15"/>
  </w:num>
  <w:num w:numId="17">
    <w:abstractNumId w:val="17"/>
  </w:num>
  <w:num w:numId="18">
    <w:abstractNumId w:val="20"/>
  </w:num>
  <w:num w:numId="19">
    <w:abstractNumId w:val="1"/>
  </w:num>
  <w:num w:numId="20">
    <w:abstractNumId w:val="9"/>
  </w:num>
  <w:num w:numId="21">
    <w:abstractNumId w:val="13"/>
  </w:num>
  <w:num w:numId="22">
    <w:abstractNumId w:val="5"/>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YwMjYxNjE3MjZQ0lEKTi0uzszPAykwNaoFADXJz+A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3CC1"/>
    <w:rsid w:val="00056C1B"/>
    <w:rsid w:val="000611ED"/>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94D21"/>
    <w:rsid w:val="000A036F"/>
    <w:rsid w:val="000A0A1A"/>
    <w:rsid w:val="000A0DAB"/>
    <w:rsid w:val="000A1359"/>
    <w:rsid w:val="000A1393"/>
    <w:rsid w:val="000A2110"/>
    <w:rsid w:val="000A3D28"/>
    <w:rsid w:val="000A4763"/>
    <w:rsid w:val="000A7177"/>
    <w:rsid w:val="000A79B5"/>
    <w:rsid w:val="000B3632"/>
    <w:rsid w:val="000B5559"/>
    <w:rsid w:val="000B63FF"/>
    <w:rsid w:val="000B72C9"/>
    <w:rsid w:val="000B7F47"/>
    <w:rsid w:val="000C2270"/>
    <w:rsid w:val="000C3C2B"/>
    <w:rsid w:val="000C45C6"/>
    <w:rsid w:val="000C750D"/>
    <w:rsid w:val="000C794C"/>
    <w:rsid w:val="000C7F42"/>
    <w:rsid w:val="000D00F6"/>
    <w:rsid w:val="000D3B8A"/>
    <w:rsid w:val="000D55B2"/>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3E90"/>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4E4A"/>
    <w:rsid w:val="001754B4"/>
    <w:rsid w:val="00175E66"/>
    <w:rsid w:val="00177D97"/>
    <w:rsid w:val="00177FD1"/>
    <w:rsid w:val="0018270A"/>
    <w:rsid w:val="00183B98"/>
    <w:rsid w:val="001841BC"/>
    <w:rsid w:val="001849EF"/>
    <w:rsid w:val="001859E8"/>
    <w:rsid w:val="0019062A"/>
    <w:rsid w:val="00192B45"/>
    <w:rsid w:val="00193113"/>
    <w:rsid w:val="00196535"/>
    <w:rsid w:val="00197372"/>
    <w:rsid w:val="001973B8"/>
    <w:rsid w:val="00197A57"/>
    <w:rsid w:val="001A2884"/>
    <w:rsid w:val="001A68E4"/>
    <w:rsid w:val="001B0B3B"/>
    <w:rsid w:val="001B4257"/>
    <w:rsid w:val="001B4615"/>
    <w:rsid w:val="001C17D8"/>
    <w:rsid w:val="001C705D"/>
    <w:rsid w:val="001C727C"/>
    <w:rsid w:val="001D1BF5"/>
    <w:rsid w:val="001D1E30"/>
    <w:rsid w:val="001D4565"/>
    <w:rsid w:val="001D5124"/>
    <w:rsid w:val="001D7ACE"/>
    <w:rsid w:val="001E01C5"/>
    <w:rsid w:val="001E246A"/>
    <w:rsid w:val="001E3310"/>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5B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834"/>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484"/>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85A9F"/>
    <w:rsid w:val="0049013E"/>
    <w:rsid w:val="0049416E"/>
    <w:rsid w:val="004944C1"/>
    <w:rsid w:val="004944E7"/>
    <w:rsid w:val="0049553F"/>
    <w:rsid w:val="00496BCC"/>
    <w:rsid w:val="004A061C"/>
    <w:rsid w:val="004A2DD2"/>
    <w:rsid w:val="004B1D44"/>
    <w:rsid w:val="004B515A"/>
    <w:rsid w:val="004B539E"/>
    <w:rsid w:val="004B7EAB"/>
    <w:rsid w:val="004B7EC8"/>
    <w:rsid w:val="004C11DE"/>
    <w:rsid w:val="004C3275"/>
    <w:rsid w:val="004C33EB"/>
    <w:rsid w:val="004C4583"/>
    <w:rsid w:val="004C45C5"/>
    <w:rsid w:val="004C4751"/>
    <w:rsid w:val="004C5A9E"/>
    <w:rsid w:val="004C6369"/>
    <w:rsid w:val="004D0045"/>
    <w:rsid w:val="004D24CF"/>
    <w:rsid w:val="004D3CAF"/>
    <w:rsid w:val="004D4154"/>
    <w:rsid w:val="004D4C3D"/>
    <w:rsid w:val="004D531D"/>
    <w:rsid w:val="004D5E5B"/>
    <w:rsid w:val="004D73B1"/>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15BF"/>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6FAB"/>
    <w:rsid w:val="00687C79"/>
    <w:rsid w:val="00690209"/>
    <w:rsid w:val="006914E7"/>
    <w:rsid w:val="00691B21"/>
    <w:rsid w:val="00691C61"/>
    <w:rsid w:val="0069295D"/>
    <w:rsid w:val="00695140"/>
    <w:rsid w:val="00695D0F"/>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2F98"/>
    <w:rsid w:val="00705EFA"/>
    <w:rsid w:val="00707C8E"/>
    <w:rsid w:val="00710F67"/>
    <w:rsid w:val="0071193A"/>
    <w:rsid w:val="00712136"/>
    <w:rsid w:val="00714875"/>
    <w:rsid w:val="00714ED9"/>
    <w:rsid w:val="007154D1"/>
    <w:rsid w:val="007155B4"/>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2A6"/>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6AB7"/>
    <w:rsid w:val="008A7465"/>
    <w:rsid w:val="008B1D63"/>
    <w:rsid w:val="008B27BE"/>
    <w:rsid w:val="008B3BA6"/>
    <w:rsid w:val="008B4319"/>
    <w:rsid w:val="008B47A3"/>
    <w:rsid w:val="008B7080"/>
    <w:rsid w:val="008C09FD"/>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0C03"/>
    <w:rsid w:val="009220AE"/>
    <w:rsid w:val="00923647"/>
    <w:rsid w:val="00924967"/>
    <w:rsid w:val="00926966"/>
    <w:rsid w:val="00927FD8"/>
    <w:rsid w:val="00930982"/>
    <w:rsid w:val="00931179"/>
    <w:rsid w:val="00931DB4"/>
    <w:rsid w:val="009321D7"/>
    <w:rsid w:val="00932C5E"/>
    <w:rsid w:val="00936C69"/>
    <w:rsid w:val="0094229E"/>
    <w:rsid w:val="00942621"/>
    <w:rsid w:val="009446E1"/>
    <w:rsid w:val="00950950"/>
    <w:rsid w:val="00951219"/>
    <w:rsid w:val="009512D5"/>
    <w:rsid w:val="009536D0"/>
    <w:rsid w:val="00953D79"/>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497A"/>
    <w:rsid w:val="009A6902"/>
    <w:rsid w:val="009A7DBA"/>
    <w:rsid w:val="009B02AB"/>
    <w:rsid w:val="009B1082"/>
    <w:rsid w:val="009B274B"/>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372"/>
    <w:rsid w:val="00A1244D"/>
    <w:rsid w:val="00A13C2C"/>
    <w:rsid w:val="00A210A4"/>
    <w:rsid w:val="00A24F43"/>
    <w:rsid w:val="00A26BC6"/>
    <w:rsid w:val="00A31435"/>
    <w:rsid w:val="00A318B1"/>
    <w:rsid w:val="00A323E8"/>
    <w:rsid w:val="00A32992"/>
    <w:rsid w:val="00A3592B"/>
    <w:rsid w:val="00A36925"/>
    <w:rsid w:val="00A4066B"/>
    <w:rsid w:val="00A40872"/>
    <w:rsid w:val="00A40FE9"/>
    <w:rsid w:val="00A54C1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A031D"/>
    <w:rsid w:val="00AA04BB"/>
    <w:rsid w:val="00AA0BB8"/>
    <w:rsid w:val="00AA18C0"/>
    <w:rsid w:val="00AA4AB9"/>
    <w:rsid w:val="00AA505F"/>
    <w:rsid w:val="00AA62ED"/>
    <w:rsid w:val="00AA66A1"/>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1EB5"/>
    <w:rsid w:val="00BC319C"/>
    <w:rsid w:val="00BC4809"/>
    <w:rsid w:val="00BC5246"/>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861"/>
    <w:rsid w:val="00C07B3C"/>
    <w:rsid w:val="00C10A77"/>
    <w:rsid w:val="00C11781"/>
    <w:rsid w:val="00C129DD"/>
    <w:rsid w:val="00C1448D"/>
    <w:rsid w:val="00C1625B"/>
    <w:rsid w:val="00C16DEF"/>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57DC"/>
    <w:rsid w:val="00CE689C"/>
    <w:rsid w:val="00CE6BF2"/>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4A17"/>
    <w:rsid w:val="00D461BC"/>
    <w:rsid w:val="00D47F54"/>
    <w:rsid w:val="00D51631"/>
    <w:rsid w:val="00D51F4E"/>
    <w:rsid w:val="00D520FF"/>
    <w:rsid w:val="00D521A6"/>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34"/>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4A7F"/>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8A0"/>
    <w:rsid w:val="00EA2B9E"/>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4D0"/>
    <w:rsid w:val="00EC7B24"/>
    <w:rsid w:val="00ED1B1B"/>
    <w:rsid w:val="00ED1F94"/>
    <w:rsid w:val="00ED5615"/>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75CB"/>
    <w:rsid w:val="00F2799D"/>
    <w:rsid w:val="00F27CF0"/>
    <w:rsid w:val="00F305A0"/>
    <w:rsid w:val="00F31ED3"/>
    <w:rsid w:val="00F34618"/>
    <w:rsid w:val="00F34A45"/>
    <w:rsid w:val="00F34B93"/>
    <w:rsid w:val="00F3548C"/>
    <w:rsid w:val="00F35AC4"/>
    <w:rsid w:val="00F374C7"/>
    <w:rsid w:val="00F41983"/>
    <w:rsid w:val="00F42E9E"/>
    <w:rsid w:val="00F4335D"/>
    <w:rsid w:val="00F52506"/>
    <w:rsid w:val="00F52669"/>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7701"/>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gallery.multcolib.org/" TargetMode="External"/><Relationship Id="rId18" Type="http://schemas.openxmlformats.org/officeDocument/2006/relationships/hyperlink" Target="https://serve.ohio.gov/"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serve.ohio.gov/" TargetMode="External"/><Relationship Id="rId7" Type="http://schemas.openxmlformats.org/officeDocument/2006/relationships/endnotes" Target="endnotes.xml"/><Relationship Id="rId12" Type="http://schemas.openxmlformats.org/officeDocument/2006/relationships/hyperlink" Target="https://blueavocado.org/hr-and-employment-issues/ask-rita-how-do-we-handle-a-supervisor-whose-way-of-treating-employees-is-causing-them-to-quit/" TargetMode="External"/><Relationship Id="rId17" Type="http://schemas.openxmlformats.org/officeDocument/2006/relationships/hyperlink" Target="https://commonimpact.org/" TargetMode="External"/><Relationship Id="rId25" Type="http://schemas.openxmlformats.org/officeDocument/2006/relationships/hyperlink" Target="https://us02web.zoom.us/j/86131303138?pwd=RlBWN2U4SWpZZEdXNEhOem9uTUZJdz09" TargetMode="External"/><Relationship Id="rId2" Type="http://schemas.openxmlformats.org/officeDocument/2006/relationships/numbering" Target="numbering.xml"/><Relationship Id="rId16" Type="http://schemas.openxmlformats.org/officeDocument/2006/relationships/hyperlink" Target="https://createthegood.aarp.org/" TargetMode="External"/><Relationship Id="rId20" Type="http://schemas.openxmlformats.org/officeDocument/2006/relationships/hyperlink" Target="https://mavanetwork.org/content.aspx?page_id=22&amp;club_id=286912&amp;module_id=48464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nktank.ca/"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catchafire.org/" TargetMode="External"/><Relationship Id="rId23"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https://zoom.us/webinar/register/WN_9L1hmosoQ_StmUSeb0LQ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digitalindy.org/digital/custom/home" TargetMode="External"/><Relationship Id="rId22" Type="http://schemas.openxmlformats.org/officeDocument/2006/relationships/hyperlink" Target="https://zoom.us/webinar/register/WN_9L1hmosoQ_StmUSeb0LQ2g" TargetMode="External"/><Relationship Id="rId27" Type="http://schemas.openxmlformats.org/officeDocument/2006/relationships/hyperlink" Target="https://getinvolvedclearinghous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2B0A239-AEB5-4DA6-B453-A6D9BF0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18</cp:revision>
  <dcterms:created xsi:type="dcterms:W3CDTF">2021-11-17T14:54:00Z</dcterms:created>
  <dcterms:modified xsi:type="dcterms:W3CDTF">2021-11-22T18:26:00Z</dcterms:modified>
</cp:coreProperties>
</file>